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42F" w:rsidRPr="00EA742F" w:rsidRDefault="00EA742F" w:rsidP="00EA742F">
      <w:pPr>
        <w:shd w:val="clear" w:color="auto" w:fill="FFFFFF"/>
        <w:spacing w:before="100" w:beforeAutospacing="1" w:after="100" w:afterAutospacing="1" w:line="240" w:lineRule="auto"/>
        <w:jc w:val="both"/>
        <w:outlineLvl w:val="0"/>
        <w:rPr>
          <w:rFonts w:ascii="AcadNusx" w:eastAsia="Times New Roman" w:hAnsi="AcadNusx" w:cs="Times New Roman"/>
          <w:b/>
          <w:bCs/>
          <w:color w:val="663300"/>
          <w:kern w:val="36"/>
          <w:sz w:val="24"/>
          <w:szCs w:val="24"/>
        </w:rPr>
      </w:pPr>
      <w:r w:rsidRPr="00EA742F">
        <w:rPr>
          <w:rFonts w:ascii="Sylfaen" w:eastAsia="Times New Roman" w:hAnsi="Sylfaen" w:cs="Sylfaen"/>
          <w:b/>
          <w:bCs/>
          <w:color w:val="663300"/>
          <w:kern w:val="36"/>
          <w:sz w:val="24"/>
          <w:szCs w:val="24"/>
        </w:rPr>
        <w:t>კოსმოპოლიტიზმი</w:t>
      </w:r>
      <w:r w:rsidRPr="00EA742F">
        <w:rPr>
          <w:rFonts w:ascii="AcadNusx" w:eastAsia="Times New Roman" w:hAnsi="AcadNusx" w:cs="Times New Roman"/>
          <w:b/>
          <w:bCs/>
          <w:color w:val="663300"/>
          <w:kern w:val="36"/>
          <w:sz w:val="24"/>
          <w:szCs w:val="24"/>
        </w:rPr>
        <w:t xml:space="preserve"> </w:t>
      </w:r>
      <w:r w:rsidRPr="00EA742F">
        <w:rPr>
          <w:rFonts w:ascii="Sylfaen" w:eastAsia="Times New Roman" w:hAnsi="Sylfaen" w:cs="Sylfaen"/>
          <w:b/>
          <w:bCs/>
          <w:color w:val="663300"/>
          <w:kern w:val="36"/>
          <w:sz w:val="24"/>
          <w:szCs w:val="24"/>
        </w:rPr>
        <w:t>და</w:t>
      </w:r>
      <w:r w:rsidRPr="00EA742F">
        <w:rPr>
          <w:rFonts w:ascii="AcadNusx" w:eastAsia="Times New Roman" w:hAnsi="AcadNusx" w:cs="Times New Roman"/>
          <w:b/>
          <w:bCs/>
          <w:color w:val="663300"/>
          <w:kern w:val="36"/>
          <w:sz w:val="24"/>
          <w:szCs w:val="24"/>
        </w:rPr>
        <w:t xml:space="preserve"> </w:t>
      </w:r>
      <w:r w:rsidRPr="00EA742F">
        <w:rPr>
          <w:rFonts w:ascii="Sylfaen" w:eastAsia="Times New Roman" w:hAnsi="Sylfaen" w:cs="Sylfaen"/>
          <w:b/>
          <w:bCs/>
          <w:color w:val="663300"/>
          <w:kern w:val="36"/>
          <w:sz w:val="24"/>
          <w:szCs w:val="24"/>
        </w:rPr>
        <w:t>პატრიოტიზმი</w:t>
      </w:r>
    </w:p>
    <w:p w:rsidR="00EA742F" w:rsidRPr="00EA742F" w:rsidRDefault="00EA742F" w:rsidP="00EA742F">
      <w:pPr>
        <w:spacing w:after="0" w:line="240" w:lineRule="auto"/>
        <w:jc w:val="both"/>
        <w:rPr>
          <w:rFonts w:ascii="AcadNusx" w:eastAsia="Times New Roman" w:hAnsi="AcadNusx" w:cs="Times New Roman"/>
          <w:color w:val="663300"/>
          <w:sz w:val="24"/>
          <w:szCs w:val="24"/>
        </w:rPr>
      </w:pPr>
      <w:r w:rsidRPr="00EA742F">
        <w:rPr>
          <w:rFonts w:ascii="AcadNusx" w:eastAsia="Times New Roman" w:hAnsi="AcadNusx" w:cs="Times New Roman"/>
          <w:color w:val="663300"/>
          <w:sz w:val="24"/>
          <w:szCs w:val="24"/>
        </w:rPr>
        <w:br/>
      </w:r>
      <w:r w:rsidRPr="00EA742F">
        <w:rPr>
          <w:rFonts w:ascii="Sylfaen" w:eastAsia="Times New Roman" w:hAnsi="Sylfaen" w:cs="Sylfaen"/>
          <w:color w:val="663300"/>
          <w:sz w:val="24"/>
          <w:szCs w:val="24"/>
        </w:rPr>
        <w:t>ზოგს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ჰგონია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რომ</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ნამდვილი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პატრიოტიზმი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ეწინააღმდეგება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კოსმოპოლიტიზმს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მაგრამ</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ეს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შეცდომაა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ყოველი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ნამდვილი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პატრიოტი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კოსმოპოლიტია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ისე</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როგორც</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ყოველი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გონიერი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კოსმოპოლიტი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და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არა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ჩვენებური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პატრიოტია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როგორ</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ასე</w:t>
      </w:r>
      <w:r w:rsidRPr="00EA742F">
        <w:rPr>
          <w:rFonts w:ascii="AcadNusx" w:eastAsia="Times New Roman" w:hAnsi="AcadNusx" w:cs="Times New Roman"/>
          <w:color w:val="663300"/>
          <w:sz w:val="24"/>
          <w:szCs w:val="24"/>
        </w:rPr>
        <w:t xml:space="preserve">, - </w:t>
      </w:r>
      <w:r w:rsidRPr="00EA742F">
        <w:rPr>
          <w:rFonts w:ascii="Sylfaen" w:eastAsia="Times New Roman" w:hAnsi="Sylfaen" w:cs="Sylfaen"/>
          <w:color w:val="663300"/>
          <w:sz w:val="24"/>
          <w:szCs w:val="24"/>
        </w:rPr>
        <w:t>რომელი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ადამიანიც</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თავის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ერს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ემსახურება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კეთილგონიერად</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და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ცდილობს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თავის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სამშობლო</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აღამაღლოს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გონებრივ</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ქონებრივ</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და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ზნეობრივ</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ამით</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ის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უმზადებს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მთელს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კაცობრიობას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საუკეთესო</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წევრებს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საუკეთესო</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მეგობარს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ხელს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უწყობს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მთელი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კაცობრიობის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განვითარებას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კეთილდღეობას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თუ</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მთელის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ერის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განვითარებისათვის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საჭიროა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კერძო</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ადამიანთა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აღზრდა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აგრედვე</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ცალკე</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ერების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აღზრდაა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საჭირო</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რათა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კაცობრიობა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წარმოადგენდეს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განვითარებულს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ჯგუფსა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თუ</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კერძო</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ადამიანისათვის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არის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სასარგებლო</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აღზრდა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ნაციონალური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ინდივიდუალური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აგრეთვე</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ყოველის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ერისათვისაა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სასარგებლო</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ასეთივე</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აღზრდა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რათა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ყოველმა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ერმა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მომეტებული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ძალა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ენერგია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თავისებურობა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გამოიჩინოს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და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საკუთარი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თანხა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შეიტანოს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კაცობრიობის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სალაროში</w:t>
      </w:r>
      <w:r w:rsidRPr="00EA742F">
        <w:rPr>
          <w:rFonts w:ascii="AcadNusx" w:eastAsia="Times New Roman" w:hAnsi="AcadNusx" w:cs="Times New Roman"/>
          <w:color w:val="663300"/>
          <w:sz w:val="24"/>
          <w:szCs w:val="24"/>
        </w:rPr>
        <w:t>...</w:t>
      </w:r>
      <w:r w:rsidRPr="00EA742F">
        <w:rPr>
          <w:rFonts w:ascii="AcadNusx" w:eastAsia="Times New Roman" w:hAnsi="AcadNusx" w:cs="Times New Roman"/>
          <w:color w:val="663300"/>
          <w:sz w:val="24"/>
          <w:szCs w:val="24"/>
        </w:rPr>
        <w:br/>
      </w:r>
      <w:r w:rsidRPr="00EA742F">
        <w:rPr>
          <w:rFonts w:ascii="AcadNusx" w:eastAsia="Times New Roman" w:hAnsi="AcadNusx" w:cs="Times New Roman"/>
          <w:color w:val="663300"/>
          <w:sz w:val="24"/>
          <w:szCs w:val="24"/>
        </w:rPr>
        <w:br/>
      </w:r>
      <w:r w:rsidRPr="00EA742F">
        <w:rPr>
          <w:rFonts w:ascii="Sylfaen" w:eastAsia="Times New Roman" w:hAnsi="Sylfaen" w:cs="Sylfaen"/>
          <w:color w:val="663300"/>
          <w:sz w:val="24"/>
          <w:szCs w:val="24"/>
        </w:rPr>
        <w:t>ყოველი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მამულიშვილი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თავის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სამშობლოს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უნდა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ემსახუროს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მთელის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თავის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ძალღონით</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თანამოძმეთა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სარგებლობაზე</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უნდა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ფიქრობდეს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და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რამდენადაც</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გონივრული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იქმნება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მისი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შრომა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რამდენადაც</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სასარგებლო</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გამოგდება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მშობელი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ქვეყნისათვის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მისი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ღვაწლი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იმდენადვე</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სასარგებლო</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იქმნება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მთელი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კაცობრიობისათვის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ედისონი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ამერიკელია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ამერიკაშივე</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მუშაობს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მაგრამ</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მისი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შრომის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ნაყოფს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მთელი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კაცობრიობა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გემულობს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შექსპირი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ინგლისელია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ინგლისში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მუშაობდა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და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ცხოვრობდა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მაგრამ</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მისი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ნაწერებით</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მთელი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კაცობრიობა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სტკბება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დღესაც</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ეგრეთვე</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სერვანტესი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გიოტე</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და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სხვა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გენიოსები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თავის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სამშობლოში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თავის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თანამოძმეთათვის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იღვწოდნენ</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მაგრამ</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დღეს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ისინი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მთელს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კაცობრიობას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მიაჩნია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თავის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ღვიძლ</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შვილებად</w:t>
      </w:r>
      <w:r w:rsidRPr="00EA742F">
        <w:rPr>
          <w:rFonts w:ascii="AcadNusx" w:eastAsia="Times New Roman" w:hAnsi="AcadNusx" w:cs="Times New Roman"/>
          <w:color w:val="663300"/>
          <w:sz w:val="24"/>
          <w:szCs w:val="24"/>
        </w:rPr>
        <w:t>.</w:t>
      </w:r>
      <w:r w:rsidRPr="00EA742F">
        <w:rPr>
          <w:rFonts w:ascii="AcadNusx" w:eastAsia="Times New Roman" w:hAnsi="AcadNusx" w:cs="Times New Roman"/>
          <w:color w:val="663300"/>
          <w:sz w:val="24"/>
          <w:szCs w:val="24"/>
        </w:rPr>
        <w:br/>
      </w:r>
      <w:r w:rsidRPr="00EA742F">
        <w:rPr>
          <w:rFonts w:ascii="AcadNusx" w:eastAsia="Times New Roman" w:hAnsi="AcadNusx" w:cs="Times New Roman"/>
          <w:color w:val="663300"/>
          <w:sz w:val="24"/>
          <w:szCs w:val="24"/>
        </w:rPr>
        <w:br/>
      </w:r>
      <w:r w:rsidRPr="00EA742F">
        <w:rPr>
          <w:rFonts w:ascii="Sylfaen" w:eastAsia="Times New Roman" w:hAnsi="Sylfaen" w:cs="Sylfaen"/>
          <w:color w:val="663300"/>
          <w:sz w:val="24"/>
          <w:szCs w:val="24"/>
        </w:rPr>
        <w:t>ყველა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გენიოსები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ნაციონალურმა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ნიადაგმა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აღზრდა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აღმოაცენა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და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განადიდა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იქამდის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რომ</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სხვა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ერებმაც</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კი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მიიღეს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ისინი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საკუთარ</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შვილებად</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მაშასადამე</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გენიოსებმა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თავის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სამშობლოს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გარეშეც</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ჰპოვეს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სამშობლო</w:t>
      </w:r>
      <w:r w:rsidRPr="00EA742F">
        <w:rPr>
          <w:rFonts w:ascii="AcadNusx" w:eastAsia="Times New Roman" w:hAnsi="AcadNusx" w:cs="Times New Roman"/>
          <w:color w:val="663300"/>
          <w:sz w:val="24"/>
          <w:szCs w:val="24"/>
        </w:rPr>
        <w:t xml:space="preserve"> - </w:t>
      </w:r>
      <w:r w:rsidRPr="00EA742F">
        <w:rPr>
          <w:rFonts w:ascii="Sylfaen" w:eastAsia="Times New Roman" w:hAnsi="Sylfaen" w:cs="Sylfaen"/>
          <w:color w:val="663300"/>
          <w:sz w:val="24"/>
          <w:szCs w:val="24"/>
        </w:rPr>
        <w:t>მთელი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ქვეყანა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მთელი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კაცობრიობა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მაგრამ</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მიუხედავად</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ამისა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გენიოსთ</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ნაწარმოებნიც</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უფრო</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სარგები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და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შესაფერებელია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ეროვნულ</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ნიადაგზე</w:t>
      </w:r>
      <w:r w:rsidRPr="00EA742F">
        <w:rPr>
          <w:rFonts w:ascii="AcadNusx" w:eastAsia="Times New Roman" w:hAnsi="AcadNusx" w:cs="Times New Roman"/>
          <w:color w:val="663300"/>
          <w:sz w:val="24"/>
          <w:szCs w:val="24"/>
        </w:rPr>
        <w:t>. „</w:t>
      </w:r>
      <w:r w:rsidRPr="00EA742F">
        <w:rPr>
          <w:rFonts w:ascii="Sylfaen" w:eastAsia="Times New Roman" w:hAnsi="Sylfaen" w:cs="Sylfaen"/>
          <w:color w:val="663300"/>
          <w:sz w:val="24"/>
          <w:szCs w:val="24"/>
        </w:rPr>
        <w:t>ჰამლეტით</w:t>
      </w:r>
      <w:r w:rsidRPr="00EA742F">
        <w:rPr>
          <w:rFonts w:ascii="AcadNusx" w:eastAsia="Times New Roman" w:hAnsi="AcadNusx" w:cs="Times New Roman"/>
          <w:color w:val="663300"/>
          <w:sz w:val="24"/>
          <w:szCs w:val="24"/>
        </w:rPr>
        <w:t>", „</w:t>
      </w:r>
      <w:r w:rsidRPr="00EA742F">
        <w:rPr>
          <w:rFonts w:ascii="Sylfaen" w:eastAsia="Times New Roman" w:hAnsi="Sylfaen" w:cs="Sylfaen"/>
          <w:color w:val="663300"/>
          <w:sz w:val="24"/>
          <w:szCs w:val="24"/>
        </w:rPr>
        <w:t>მეფე</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ლირით</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ვერც</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ერთი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ქვეყნის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შვილი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ვერ</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დასტკბება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ისე</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ნამეტნავად</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თარგმანით</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როგორც</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თვით</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ინგლისელი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რომელიც</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ინგლისურს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ენაზე</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კითხულობს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ამ</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ნაწარმოებთ</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შორს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სად</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მივდივართ</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ნუთუ</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სხვა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ქვეყნის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შვილი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ისე</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დასტკბება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ვეფხისტყაოსნით</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და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ისე</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გაიგებს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მას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რაც</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უნდა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კარგი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თარგმანი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წაიკითხოს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ან</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თუნცა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კარგად</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იცოდეს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ქართული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ენა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როგორც</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თვით</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ქართველი</w:t>
      </w:r>
      <w:r w:rsidRPr="00EA742F">
        <w:rPr>
          <w:rFonts w:ascii="AcadNusx" w:eastAsia="Times New Roman" w:hAnsi="AcadNusx" w:cs="Times New Roman"/>
          <w:color w:val="663300"/>
          <w:sz w:val="24"/>
          <w:szCs w:val="24"/>
        </w:rPr>
        <w:t xml:space="preserve">? - </w:t>
      </w:r>
      <w:r w:rsidRPr="00EA742F">
        <w:rPr>
          <w:rFonts w:ascii="Sylfaen" w:eastAsia="Times New Roman" w:hAnsi="Sylfaen" w:cs="Sylfaen"/>
          <w:color w:val="663300"/>
          <w:sz w:val="24"/>
          <w:szCs w:val="24"/>
        </w:rPr>
        <w:t>არასდროს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გენიოსს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როგორც</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პიროვნებას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ინდივიდს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აქვს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საკუთარი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სამშობლო</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საყვარელი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სათაყვანებელი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ხოლო</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მის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ნაწარმოებს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არა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ვინაიდან</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იგი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მთელი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კაცობრიობის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კუთვნილებაა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როგორც</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მეცნიერება</w:t>
      </w:r>
      <w:r w:rsidRPr="00EA742F">
        <w:rPr>
          <w:rFonts w:ascii="AcadNusx" w:eastAsia="Times New Roman" w:hAnsi="AcadNusx" w:cs="Times New Roman"/>
          <w:color w:val="663300"/>
          <w:sz w:val="24"/>
          <w:szCs w:val="24"/>
        </w:rPr>
        <w:t>...</w:t>
      </w:r>
      <w:r w:rsidRPr="00EA742F">
        <w:rPr>
          <w:rFonts w:ascii="AcadNusx" w:eastAsia="Times New Roman" w:hAnsi="AcadNusx" w:cs="Times New Roman"/>
          <w:color w:val="663300"/>
          <w:sz w:val="24"/>
          <w:szCs w:val="24"/>
        </w:rPr>
        <w:br/>
      </w:r>
      <w:r w:rsidRPr="00EA742F">
        <w:rPr>
          <w:rFonts w:ascii="Sylfaen" w:eastAsia="Times New Roman" w:hAnsi="Sylfaen" w:cs="Sylfaen"/>
          <w:color w:val="663300"/>
          <w:sz w:val="24"/>
          <w:szCs w:val="24"/>
        </w:rPr>
        <w:t>მეცნიერება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და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გენიოსები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გვიხსნიან</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გზას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კოსმოპოლიტიზმისაკენ</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მაგრამ</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მხოლოდ</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პატრიოტიზმის</w:t>
      </w:r>
      <w:r w:rsidRPr="00EA742F">
        <w:rPr>
          <w:rFonts w:ascii="AcadNusx" w:eastAsia="Times New Roman" w:hAnsi="AcadNusx" w:cs="Times New Roman"/>
          <w:color w:val="663300"/>
          <w:sz w:val="24"/>
          <w:szCs w:val="24"/>
        </w:rPr>
        <w:t>, </w:t>
      </w:r>
      <w:r w:rsidRPr="00EA742F">
        <w:rPr>
          <w:rFonts w:ascii="AcadNusx" w:eastAsia="Times New Roman" w:hAnsi="AcadNusx" w:cs="Times New Roman"/>
          <w:color w:val="663300"/>
          <w:sz w:val="24"/>
          <w:szCs w:val="24"/>
        </w:rPr>
        <w:br/>
      </w:r>
      <w:r w:rsidRPr="00EA742F">
        <w:rPr>
          <w:rFonts w:ascii="AcadNusx" w:eastAsia="Times New Roman" w:hAnsi="AcadNusx" w:cs="Times New Roman"/>
          <w:color w:val="663300"/>
          <w:sz w:val="24"/>
          <w:szCs w:val="24"/>
        </w:rPr>
        <w:lastRenderedPageBreak/>
        <w:br/>
      </w:r>
      <w:r w:rsidRPr="00EA742F">
        <w:rPr>
          <w:rFonts w:ascii="Sylfaen" w:eastAsia="Times New Roman" w:hAnsi="Sylfaen" w:cs="Sylfaen"/>
          <w:color w:val="663300"/>
          <w:sz w:val="24"/>
          <w:szCs w:val="24"/>
        </w:rPr>
        <w:t>ნაციონალიზმის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მეოხებით</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განავითარეთ</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ყოველი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ერი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იქამდის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რომ</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კარგად</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ესმოდეს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თავისი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ეკონომიური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პოლიტიკური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მდგომარეობა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თავის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სოციალური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ყოფის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ავკარგი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მოსპეთ</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დღევანდელი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ეკონომიური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უკუღმართობა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და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უეჭველია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მაშინ</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მოისპობა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ერთისაგან</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მეორის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ჩასანთქმელად</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მისწრაფება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ერთმანეთის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რბევა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ომები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რომელიც</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დღეს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გამეფებულია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დედამიწის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ზურგზე</w:t>
      </w:r>
      <w:r w:rsidRPr="00EA742F">
        <w:rPr>
          <w:rFonts w:ascii="AcadNusx" w:eastAsia="Times New Roman" w:hAnsi="AcadNusx" w:cs="Times New Roman"/>
          <w:color w:val="663300"/>
          <w:sz w:val="24"/>
          <w:szCs w:val="24"/>
        </w:rPr>
        <w:t>.</w:t>
      </w:r>
      <w:r w:rsidRPr="00EA742F">
        <w:rPr>
          <w:rFonts w:ascii="AcadNusx" w:eastAsia="Times New Roman" w:hAnsi="AcadNusx" w:cs="Times New Roman"/>
          <w:color w:val="663300"/>
          <w:sz w:val="24"/>
          <w:szCs w:val="24"/>
        </w:rPr>
        <w:br/>
      </w:r>
      <w:r w:rsidRPr="00EA742F">
        <w:rPr>
          <w:rFonts w:ascii="AcadNusx" w:eastAsia="Times New Roman" w:hAnsi="AcadNusx" w:cs="Times New Roman"/>
          <w:color w:val="663300"/>
          <w:sz w:val="24"/>
          <w:szCs w:val="24"/>
        </w:rPr>
        <w:br/>
      </w:r>
      <w:r w:rsidRPr="00EA742F">
        <w:rPr>
          <w:rFonts w:ascii="Sylfaen" w:eastAsia="Times New Roman" w:hAnsi="Sylfaen" w:cs="Sylfaen"/>
          <w:color w:val="663300"/>
          <w:sz w:val="24"/>
          <w:szCs w:val="24"/>
        </w:rPr>
        <w:t>პატრიტიზმი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როგორც</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სიცოცხლე</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და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სიცოცხლესთან</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გრძნობა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თითქო</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დაბადებასთან</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ერთად</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ჰყვება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ადამიანს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და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შეიცავს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ისეთ</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ნაწილებს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რომელთაც</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ვერც</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ერთი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ჭკვათმყოფელი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ადამიანი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ვერ</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უარყოფს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როგორც</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მაგ</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არის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დედაენა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ისტორიული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წარსული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სახელოვანი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მოღვაწენი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და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ეროვნული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ტერიტორია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მწერლობა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და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სხვა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იმავ</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წამიდანვე</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როცა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ბავშვი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ქვეყანას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იხილავს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მას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გარდა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ჰაერისა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სადგომ</w:t>
      </w:r>
      <w:r w:rsidRPr="00EA742F">
        <w:rPr>
          <w:rFonts w:ascii="AcadNusx" w:eastAsia="Times New Roman" w:hAnsi="AcadNusx" w:cs="Times New Roman"/>
          <w:color w:val="663300"/>
          <w:sz w:val="24"/>
          <w:szCs w:val="24"/>
        </w:rPr>
        <w:t>-</w:t>
      </w:r>
      <w:r w:rsidRPr="00EA742F">
        <w:rPr>
          <w:rFonts w:ascii="Sylfaen" w:eastAsia="Times New Roman" w:hAnsi="Sylfaen" w:cs="Sylfaen"/>
          <w:color w:val="663300"/>
          <w:sz w:val="24"/>
          <w:szCs w:val="24"/>
        </w:rPr>
        <w:t>საწოლისა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ესაჭიროება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აღმზრდელი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რძე</w:t>
      </w:r>
      <w:r w:rsidRPr="00EA742F">
        <w:rPr>
          <w:rFonts w:ascii="AcadNusx" w:eastAsia="Times New Roman" w:hAnsi="AcadNusx" w:cs="Times New Roman"/>
          <w:color w:val="663300"/>
          <w:sz w:val="24"/>
          <w:szCs w:val="24"/>
        </w:rPr>
        <w:t xml:space="preserve"> - </w:t>
      </w:r>
      <w:r w:rsidRPr="00EA742F">
        <w:rPr>
          <w:rFonts w:ascii="Sylfaen" w:eastAsia="Times New Roman" w:hAnsi="Sylfaen" w:cs="Sylfaen"/>
          <w:color w:val="663300"/>
          <w:sz w:val="24"/>
          <w:szCs w:val="24"/>
        </w:rPr>
        <w:t>საზრდოდ</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ნანა</w:t>
      </w:r>
      <w:r w:rsidRPr="00EA742F">
        <w:rPr>
          <w:rFonts w:ascii="AcadNusx" w:eastAsia="Times New Roman" w:hAnsi="AcadNusx" w:cs="Times New Roman"/>
          <w:color w:val="663300"/>
          <w:sz w:val="24"/>
          <w:szCs w:val="24"/>
        </w:rPr>
        <w:t xml:space="preserve"> - </w:t>
      </w:r>
      <w:r w:rsidRPr="00EA742F">
        <w:rPr>
          <w:rFonts w:ascii="Sylfaen" w:eastAsia="Times New Roman" w:hAnsi="Sylfaen" w:cs="Sylfaen"/>
          <w:color w:val="663300"/>
          <w:sz w:val="24"/>
          <w:szCs w:val="24"/>
        </w:rPr>
        <w:t>მოსასვენებლად</w:t>
      </w:r>
      <w:r w:rsidRPr="00EA742F">
        <w:rPr>
          <w:rFonts w:ascii="AcadNusx" w:eastAsia="Times New Roman" w:hAnsi="AcadNusx" w:cs="Times New Roman"/>
          <w:color w:val="663300"/>
          <w:sz w:val="24"/>
          <w:szCs w:val="24"/>
        </w:rPr>
        <w:t>.</w:t>
      </w:r>
      <w:r w:rsidRPr="00EA742F">
        <w:rPr>
          <w:rFonts w:ascii="AcadNusx" w:eastAsia="Times New Roman" w:hAnsi="AcadNusx" w:cs="Times New Roman"/>
          <w:color w:val="663300"/>
          <w:sz w:val="24"/>
          <w:szCs w:val="24"/>
        </w:rPr>
        <w:br/>
      </w:r>
      <w:r w:rsidRPr="00EA742F">
        <w:rPr>
          <w:rFonts w:ascii="AcadNusx" w:eastAsia="Times New Roman" w:hAnsi="AcadNusx" w:cs="Times New Roman"/>
          <w:color w:val="663300"/>
          <w:sz w:val="24"/>
          <w:szCs w:val="24"/>
        </w:rPr>
        <w:br/>
      </w:r>
      <w:r w:rsidRPr="00EA742F">
        <w:rPr>
          <w:rFonts w:ascii="Sylfaen" w:eastAsia="Times New Roman" w:hAnsi="Sylfaen" w:cs="Sylfaen"/>
          <w:color w:val="663300"/>
          <w:sz w:val="24"/>
          <w:szCs w:val="24"/>
        </w:rPr>
        <w:t>ყველა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ეს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ხდება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ოჯახში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დედის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ხელმძღვანელობით</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და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სწორედ</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აქ</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არის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დასაბამი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პატრიოტიზმისა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ყმაწვილი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იმ</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თავიდანვე</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მჭიდრო</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კავშირს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იმათთან</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ჰგრძნობდა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ვინც</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იმას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ესაუბრება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ვინც</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გარშემო</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ახვევია</w:t>
      </w:r>
      <w:r w:rsidRPr="00EA742F">
        <w:rPr>
          <w:rFonts w:ascii="AcadNusx" w:eastAsia="Times New Roman" w:hAnsi="AcadNusx" w:cs="Times New Roman"/>
          <w:color w:val="663300"/>
          <w:sz w:val="24"/>
          <w:szCs w:val="24"/>
        </w:rPr>
        <w:t xml:space="preserve">, - </w:t>
      </w:r>
      <w:r w:rsidRPr="00EA742F">
        <w:rPr>
          <w:rFonts w:ascii="Sylfaen" w:eastAsia="Times New Roman" w:hAnsi="Sylfaen" w:cs="Sylfaen"/>
          <w:color w:val="663300"/>
          <w:sz w:val="24"/>
          <w:szCs w:val="24"/>
        </w:rPr>
        <w:t>ვისგანაც</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პირველ</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შთაბეჭდილებას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ღებულობს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ამიტომ</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უყვარს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ის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ენა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რომელიც</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იმას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სიყრმის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დროს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ესმოდა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და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ის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ადამიანები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მიაჩნია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თავისიანებად</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რომელნიც</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ამ</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ენაზე</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ლაპარაკობენ</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თუ</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მღერიან</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თავის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სოფლელთა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სრულიად</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უმნიშვნელო</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სხვებისაგან</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განმასხვავებელი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საუბრის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კილოც</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კი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შვენიერებად</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მიაჩნია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თავისი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სოფლელი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თუნდაც</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უკანასკნელი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ადამიანი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უცხო</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ადგილას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უცხო</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მხარეს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რომ</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შეჰხვდეს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დიდ</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სიამოვნებას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აგრძნობინებს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ვიდრე</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გაფართოვდება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ბავშვის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მხედველობა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და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გაიზრდება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მისი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პატრიოტიზმი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მას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მხოლოდ</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განსაკუთრებით</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ის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სოფელი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ან</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დაბა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უყვარს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სადაც</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დაბადებულა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და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ბავშვობა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გაუტარებია</w:t>
      </w:r>
      <w:r w:rsidRPr="00EA742F">
        <w:rPr>
          <w:rFonts w:ascii="AcadNusx" w:eastAsia="Times New Roman" w:hAnsi="AcadNusx" w:cs="Times New Roman"/>
          <w:color w:val="663300"/>
          <w:sz w:val="24"/>
          <w:szCs w:val="24"/>
        </w:rPr>
        <w:t>.</w:t>
      </w:r>
      <w:r w:rsidRPr="00EA742F">
        <w:rPr>
          <w:rFonts w:ascii="AcadNusx" w:eastAsia="Times New Roman" w:hAnsi="AcadNusx" w:cs="Times New Roman"/>
          <w:color w:val="663300"/>
          <w:sz w:val="24"/>
          <w:szCs w:val="24"/>
        </w:rPr>
        <w:br/>
      </w:r>
      <w:r w:rsidRPr="00EA742F">
        <w:rPr>
          <w:rFonts w:ascii="AcadNusx" w:eastAsia="Times New Roman" w:hAnsi="AcadNusx" w:cs="Times New Roman"/>
          <w:color w:val="663300"/>
          <w:sz w:val="24"/>
          <w:szCs w:val="24"/>
        </w:rPr>
        <w:br/>
      </w:r>
      <w:r w:rsidRPr="00EA742F">
        <w:rPr>
          <w:rFonts w:ascii="Sylfaen" w:eastAsia="Times New Roman" w:hAnsi="Sylfaen" w:cs="Sylfaen"/>
          <w:color w:val="663300"/>
          <w:sz w:val="24"/>
          <w:szCs w:val="24"/>
        </w:rPr>
        <w:t>ვერ</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წარმომიდგენია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ადამიანი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სრულის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ჭკუისა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საღის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გრძნობის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პატრონი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რომ</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ერთი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რომელიმე</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ერი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სხვებზე</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მეტად</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არ</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უყვარდეს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ან</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ერთი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რომელიმე</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კუთხე</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რატომ</w:t>
      </w:r>
      <w:r w:rsidRPr="00EA742F">
        <w:rPr>
          <w:rFonts w:ascii="AcadNusx" w:eastAsia="Times New Roman" w:hAnsi="AcadNusx" w:cs="Times New Roman"/>
          <w:color w:val="663300"/>
          <w:sz w:val="24"/>
          <w:szCs w:val="24"/>
        </w:rPr>
        <w:t xml:space="preserve">? - </w:t>
      </w:r>
      <w:r w:rsidRPr="00EA742F">
        <w:rPr>
          <w:rFonts w:ascii="Sylfaen" w:eastAsia="Times New Roman" w:hAnsi="Sylfaen" w:cs="Sylfaen"/>
          <w:color w:val="663300"/>
          <w:sz w:val="24"/>
          <w:szCs w:val="24"/>
        </w:rPr>
        <w:t>იმიტომ</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ერთი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და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იგივე</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ადამიანი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ათასს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ადგილას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ხომ</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არ</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იბადება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არამედ</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ერთს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ადგილას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უნდა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დაიბადოს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ერთს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ოჯახში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ერთი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დედა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უნდა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ჰყავდეს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თუ</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ვინმე</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იტყვის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ამას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ყველა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ერები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ერთნაირად</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მიყვარსო</w:t>
      </w:r>
      <w:r w:rsidRPr="00EA742F">
        <w:rPr>
          <w:rFonts w:ascii="AcadNusx" w:eastAsia="Times New Roman" w:hAnsi="AcadNusx" w:cs="Times New Roman"/>
          <w:color w:val="663300"/>
          <w:sz w:val="24"/>
          <w:szCs w:val="24"/>
        </w:rPr>
        <w:t xml:space="preserve">, - </w:t>
      </w:r>
      <w:r w:rsidRPr="00EA742F">
        <w:rPr>
          <w:rFonts w:ascii="Sylfaen" w:eastAsia="Times New Roman" w:hAnsi="Sylfaen" w:cs="Sylfaen"/>
          <w:color w:val="663300"/>
          <w:sz w:val="24"/>
          <w:szCs w:val="24"/>
        </w:rPr>
        <w:t>სტყუის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თვალთმაქცობს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ან</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ჭკუანაკლებია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ან</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რომელიმე</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პარტიის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პროგრამით</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არის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ხელფეხშებოჭილი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სამოწყალეო</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სახლში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აღზრდილი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ბუშიც</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კი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რომელსაც</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შეიძლება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ათასი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ლალა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გამოუჩნდეს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და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გარშემო</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ათასი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ენა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ესმოდეს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ბოლოს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ერთს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რომელსამე</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ენას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იწამებს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და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ერთს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ქვეყანას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მიიჩნევს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თავის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სამშობლოდ</w:t>
      </w:r>
      <w:r w:rsidRPr="00EA742F">
        <w:rPr>
          <w:rFonts w:ascii="AcadNusx" w:eastAsia="Times New Roman" w:hAnsi="AcadNusx" w:cs="Times New Roman"/>
          <w:color w:val="663300"/>
          <w:sz w:val="24"/>
          <w:szCs w:val="24"/>
        </w:rPr>
        <w:t>...</w:t>
      </w:r>
      <w:r w:rsidRPr="00EA742F">
        <w:rPr>
          <w:rFonts w:ascii="AcadNusx" w:eastAsia="Times New Roman" w:hAnsi="AcadNusx" w:cs="Times New Roman"/>
          <w:color w:val="663300"/>
          <w:sz w:val="24"/>
          <w:szCs w:val="24"/>
        </w:rPr>
        <w:br/>
      </w:r>
      <w:r w:rsidRPr="00EA742F">
        <w:rPr>
          <w:rFonts w:ascii="AcadNusx" w:eastAsia="Times New Roman" w:hAnsi="AcadNusx" w:cs="Times New Roman"/>
          <w:color w:val="663300"/>
          <w:sz w:val="24"/>
          <w:szCs w:val="24"/>
        </w:rPr>
        <w:br/>
      </w:r>
      <w:r w:rsidRPr="00EA742F">
        <w:rPr>
          <w:rFonts w:ascii="Sylfaen" w:eastAsia="Times New Roman" w:hAnsi="Sylfaen" w:cs="Sylfaen"/>
          <w:color w:val="663300"/>
          <w:sz w:val="24"/>
          <w:szCs w:val="24"/>
        </w:rPr>
        <w:t>პატრიოტიზმი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უფრო</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გრძნობის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საქმეა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ვიდრე</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ჭკუა</w:t>
      </w:r>
      <w:r w:rsidRPr="00EA742F">
        <w:rPr>
          <w:rFonts w:ascii="AcadNusx" w:eastAsia="Times New Roman" w:hAnsi="AcadNusx" w:cs="Times New Roman"/>
          <w:color w:val="663300"/>
          <w:sz w:val="24"/>
          <w:szCs w:val="24"/>
        </w:rPr>
        <w:t>-</w:t>
      </w:r>
      <w:r w:rsidRPr="00EA742F">
        <w:rPr>
          <w:rFonts w:ascii="Sylfaen" w:eastAsia="Times New Roman" w:hAnsi="Sylfaen" w:cs="Sylfaen"/>
          <w:color w:val="663300"/>
          <w:sz w:val="24"/>
          <w:szCs w:val="24"/>
        </w:rPr>
        <w:t>გონებისა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თუმცა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კეთილგონიერება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მუდამ</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ყოფილა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და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არის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მისი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მათაყვანებელი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და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პატივისმცემელი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კოსმოპილიტიზმი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მხოლოდ</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ჭკუის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ნაყოფია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ადამიანის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კეთილგონიერებისა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მას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ადამიანის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გულთან</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საქმე</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არა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აქვს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იგი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საღსარია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იმ</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უბედურობის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ასაცილებლად</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რომელიც</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დღემდის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მთელს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კაცობრიობას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თავს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დასტრიალებს</w:t>
      </w:r>
      <w:r w:rsidRPr="00EA742F">
        <w:rPr>
          <w:rFonts w:ascii="AcadNusx" w:eastAsia="Times New Roman" w:hAnsi="AcadNusx" w:cs="Times New Roman"/>
          <w:color w:val="663300"/>
          <w:sz w:val="24"/>
          <w:szCs w:val="24"/>
        </w:rPr>
        <w:t>.</w:t>
      </w:r>
      <w:r w:rsidRPr="00EA742F">
        <w:rPr>
          <w:rFonts w:ascii="AcadNusx" w:eastAsia="Times New Roman" w:hAnsi="AcadNusx" w:cs="Times New Roman"/>
          <w:color w:val="663300"/>
          <w:sz w:val="24"/>
          <w:szCs w:val="24"/>
        </w:rPr>
        <w:br/>
      </w:r>
      <w:r w:rsidRPr="00EA742F">
        <w:rPr>
          <w:rFonts w:ascii="AcadNusx" w:eastAsia="Times New Roman" w:hAnsi="AcadNusx" w:cs="Times New Roman"/>
          <w:color w:val="663300"/>
          <w:sz w:val="24"/>
          <w:szCs w:val="24"/>
        </w:rPr>
        <w:br/>
      </w:r>
      <w:r w:rsidRPr="00EA742F">
        <w:rPr>
          <w:rFonts w:ascii="Sylfaen" w:eastAsia="Times New Roman" w:hAnsi="Sylfaen" w:cs="Sylfaen"/>
          <w:color w:val="663300"/>
          <w:sz w:val="24"/>
          <w:szCs w:val="24"/>
        </w:rPr>
        <w:lastRenderedPageBreak/>
        <w:t>ამიტომ</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კოსმოპოლიტიზმი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ასე</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უნდა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გვესმოდეს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გიყვარდეს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შენი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ერი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შენი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ქვეყანა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იღვაწე</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მის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საკეთილდღეოდ</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ნუ</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გძულს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სხვა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ერები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და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ნუ</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გშურს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იმათთვის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ბედნიერება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ნუ</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შეუშლი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იმათ</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მისწრაფებას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ხელს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და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ეცადე</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რომ</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შენი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სამშობლო</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არავინ</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დაჩაგროს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და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გაუთანასწორდეს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მოწინავე</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ერებს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ვინც</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უარყოფს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თავის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ეროვნებას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თავის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ქვეყანას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იმ</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ფიქრით</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ვითომ</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კოსმოპოლიტი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ვარო</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ის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არის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მახინჯი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გრძნობის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პატრონი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იგი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თავისავე</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შეუმჩნევლად</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დიდი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მტერი</w:t>
      </w:r>
      <w:r w:rsidRPr="00EA742F">
        <w:rPr>
          <w:rFonts w:ascii="AcadNusx" w:eastAsia="Times New Roman" w:hAnsi="AcadNusx" w:cs="Times New Roman"/>
          <w:color w:val="663300"/>
          <w:sz w:val="24"/>
          <w:szCs w:val="24"/>
        </w:rPr>
        <w:t xml:space="preserve">a </w:t>
      </w:r>
      <w:r w:rsidRPr="00EA742F">
        <w:rPr>
          <w:rFonts w:ascii="Sylfaen" w:eastAsia="Times New Roman" w:hAnsi="Sylfaen" w:cs="Sylfaen"/>
          <w:color w:val="663300"/>
          <w:sz w:val="24"/>
          <w:szCs w:val="24"/>
        </w:rPr>
        <w:t>კაცობრიობისა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რომელსაც</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ვითომ</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ერთგულებას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და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სიყვარულს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უცხადებს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ღმერთმა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დაგვიფაროს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ისე</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გავიგოთ</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კოსმოპოლიტიზმი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ვითომ</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ყველამ</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თავის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ეროვნებაზე</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ხელი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აიღოსო</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მაშინ</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მთელმა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კაცობრიობამ</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უნდა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უარჰყოს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თავისი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თავი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ყველა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ერი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თავისუფლებას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ეძებს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რათა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თავად</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იყოს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თავისთავის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პატრონი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თითონ</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მოუაროს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თავს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თავის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საკუთარის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ძალ</w:t>
      </w:r>
      <w:r w:rsidRPr="00EA742F">
        <w:rPr>
          <w:rFonts w:ascii="AcadNusx" w:eastAsia="Times New Roman" w:hAnsi="AcadNusx" w:cs="Times New Roman"/>
          <w:color w:val="663300"/>
          <w:sz w:val="24"/>
          <w:szCs w:val="24"/>
        </w:rPr>
        <w:t>-</w:t>
      </w:r>
      <w:r w:rsidRPr="00EA742F">
        <w:rPr>
          <w:rFonts w:ascii="Sylfaen" w:eastAsia="Times New Roman" w:hAnsi="Sylfaen" w:cs="Sylfaen"/>
          <w:color w:val="663300"/>
          <w:sz w:val="24"/>
          <w:szCs w:val="24"/>
        </w:rPr>
        <w:t>ღონით</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განვითარდეს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ცალ</w:t>
      </w:r>
      <w:r w:rsidRPr="00EA742F">
        <w:rPr>
          <w:rFonts w:ascii="AcadNusx" w:eastAsia="Times New Roman" w:hAnsi="AcadNusx" w:cs="Times New Roman"/>
          <w:color w:val="663300"/>
          <w:sz w:val="24"/>
          <w:szCs w:val="24"/>
        </w:rPr>
        <w:t>-</w:t>
      </w:r>
      <w:r w:rsidRPr="00EA742F">
        <w:rPr>
          <w:rFonts w:ascii="Sylfaen" w:eastAsia="Times New Roman" w:hAnsi="Sylfaen" w:cs="Sylfaen"/>
          <w:color w:val="663300"/>
          <w:sz w:val="24"/>
          <w:szCs w:val="24"/>
        </w:rPr>
        <w:t>ცალკე</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ეროვნებათა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განვითარება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აუცილებელი</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პირობაა</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მთელის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კაცობრიობის</w:t>
      </w:r>
      <w:r w:rsidRPr="00EA742F">
        <w:rPr>
          <w:rFonts w:ascii="AcadNusx" w:eastAsia="Times New Roman" w:hAnsi="AcadNusx" w:cs="Times New Roman"/>
          <w:color w:val="663300"/>
          <w:sz w:val="24"/>
          <w:szCs w:val="24"/>
        </w:rPr>
        <w:t xml:space="preserve"> </w:t>
      </w:r>
      <w:r w:rsidRPr="00EA742F">
        <w:rPr>
          <w:rFonts w:ascii="Sylfaen" w:eastAsia="Times New Roman" w:hAnsi="Sylfaen" w:cs="Sylfaen"/>
          <w:color w:val="663300"/>
          <w:sz w:val="24"/>
          <w:szCs w:val="24"/>
        </w:rPr>
        <w:t>განვითარებისა</w:t>
      </w:r>
      <w:r w:rsidRPr="00EA742F">
        <w:rPr>
          <w:rFonts w:ascii="AcadNusx" w:eastAsia="Times New Roman" w:hAnsi="AcadNusx" w:cs="Times New Roman"/>
          <w:color w:val="663300"/>
          <w:sz w:val="24"/>
          <w:szCs w:val="24"/>
        </w:rPr>
        <w:t>.</w:t>
      </w:r>
      <w:r w:rsidRPr="00EA742F">
        <w:rPr>
          <w:rFonts w:ascii="AcadNusx" w:eastAsia="Times New Roman" w:hAnsi="AcadNusx" w:cs="Times New Roman"/>
          <w:color w:val="663300"/>
          <w:sz w:val="24"/>
          <w:szCs w:val="24"/>
        </w:rPr>
        <w:br/>
      </w:r>
      <w:r w:rsidRPr="00EA742F">
        <w:rPr>
          <w:rFonts w:ascii="AcadNusx" w:eastAsia="Times New Roman" w:hAnsi="AcadNusx" w:cs="Times New Roman"/>
          <w:color w:val="663300"/>
          <w:sz w:val="24"/>
          <w:szCs w:val="24"/>
        </w:rPr>
        <w:br/>
        <w:t xml:space="preserve">1905 </w:t>
      </w:r>
      <w:r w:rsidRPr="00EA742F">
        <w:rPr>
          <w:rFonts w:ascii="Sylfaen" w:eastAsia="Times New Roman" w:hAnsi="Sylfaen" w:cs="Sylfaen"/>
          <w:color w:val="663300"/>
          <w:sz w:val="24"/>
          <w:szCs w:val="24"/>
        </w:rPr>
        <w:t>წ</w:t>
      </w:r>
      <w:r w:rsidRPr="00EA742F">
        <w:rPr>
          <w:rFonts w:ascii="AcadNusx" w:eastAsia="Times New Roman" w:hAnsi="AcadNusx" w:cs="Times New Roman"/>
          <w:color w:val="663300"/>
          <w:sz w:val="24"/>
          <w:szCs w:val="24"/>
        </w:rPr>
        <w:t>.</w:t>
      </w:r>
    </w:p>
    <w:p w:rsidR="00BB53F5" w:rsidRDefault="00BB53F5" w:rsidP="00EA742F">
      <w:pPr>
        <w:jc w:val="both"/>
        <w:rPr>
          <w:rFonts w:ascii="AcadNusx" w:hAnsi="AcadNusx"/>
          <w:sz w:val="24"/>
          <w:szCs w:val="24"/>
        </w:rPr>
      </w:pPr>
    </w:p>
    <w:p w:rsidR="003E374C" w:rsidRDefault="003E374C" w:rsidP="00EA742F">
      <w:pPr>
        <w:jc w:val="both"/>
        <w:rPr>
          <w:rFonts w:ascii="AcadNusx" w:hAnsi="AcadNusx"/>
          <w:sz w:val="24"/>
          <w:szCs w:val="24"/>
        </w:rPr>
      </w:pPr>
    </w:p>
    <w:p w:rsidR="003E374C" w:rsidRDefault="003E374C" w:rsidP="003E374C">
      <w:pPr>
        <w:pStyle w:val="NormalWeb"/>
        <w:spacing w:before="0" w:beforeAutospacing="0" w:after="0" w:afterAutospacing="0"/>
        <w:jc w:val="center"/>
        <w:textAlignment w:val="baseline"/>
        <w:rPr>
          <w:rFonts w:ascii="Sylfaen" w:hAnsi="Sylfaen"/>
          <w:color w:val="000000"/>
          <w:sz w:val="26"/>
          <w:szCs w:val="26"/>
        </w:rPr>
      </w:pPr>
      <w:r>
        <w:rPr>
          <w:rStyle w:val="mynewlinebuton"/>
          <w:rFonts w:ascii="Sylfaen" w:hAnsi="Sylfaen"/>
          <w:b/>
          <w:bCs/>
          <w:color w:val="000000"/>
          <w:sz w:val="26"/>
          <w:szCs w:val="26"/>
          <w:bdr w:val="none" w:sz="0" w:space="0" w:color="auto" w:frame="1"/>
        </w:rPr>
        <w:t> რა არის თავისუფლება?</w:t>
      </w:r>
      <w:r>
        <w:rPr>
          <w:rStyle w:val="mynewlinebuton"/>
          <w:rFonts w:ascii="Sylfaen" w:hAnsi="Sylfaen"/>
          <w:color w:val="000000"/>
          <w:sz w:val="26"/>
          <w:szCs w:val="26"/>
          <w:bdr w:val="none" w:sz="0" w:space="0" w:color="auto" w:frame="1"/>
        </w:rPr>
        <w:t> </w:t>
      </w:r>
    </w:p>
    <w:p w:rsidR="003E374C" w:rsidRDefault="003E374C" w:rsidP="003E374C">
      <w:pPr>
        <w:pStyle w:val="NormalWeb"/>
        <w:spacing w:before="225" w:beforeAutospacing="0" w:after="0" w:afterAutospacing="0"/>
        <w:jc w:val="both"/>
        <w:textAlignment w:val="baseline"/>
        <w:rPr>
          <w:rFonts w:ascii="Sylfaen" w:hAnsi="Sylfaen"/>
          <w:color w:val="000000"/>
          <w:sz w:val="26"/>
          <w:szCs w:val="26"/>
        </w:rPr>
      </w:pPr>
      <w:r>
        <w:rPr>
          <w:rFonts w:ascii="Sylfaen" w:hAnsi="Sylfaen"/>
          <w:color w:val="000000"/>
          <w:sz w:val="26"/>
          <w:szCs w:val="26"/>
        </w:rPr>
        <w:t>ძმობა, ერთობა, თავისუფლება. ამ სიტყვებით გაიჟღენთა არა მარტო ადამიანთა ყურები, არამედ ქვებიც კი; არა დროს ჩვენის ქვეყნის დაარსების შემდეგ, არა გვგონია ასე მძლავრად და საყოველთაოდ როდისმე ჰსმენოდეს საქართველოს ეს სამი სიტყვა, როგორც ესმა მას ამ წარსულ 1904-5 წლებში და დღესაც ესმის და მომავალ წლებშიც გაიგონებს.</w:t>
      </w:r>
    </w:p>
    <w:p w:rsidR="003E374C" w:rsidRDefault="003E374C" w:rsidP="003E374C">
      <w:pPr>
        <w:pStyle w:val="NormalWeb"/>
        <w:spacing w:before="225" w:beforeAutospacing="0" w:after="0" w:afterAutospacing="0"/>
        <w:jc w:val="both"/>
        <w:textAlignment w:val="baseline"/>
        <w:rPr>
          <w:rFonts w:ascii="Sylfaen" w:hAnsi="Sylfaen"/>
          <w:color w:val="000000"/>
          <w:sz w:val="26"/>
          <w:szCs w:val="26"/>
        </w:rPr>
      </w:pPr>
      <w:r>
        <w:rPr>
          <w:rFonts w:ascii="Sylfaen" w:hAnsi="Sylfaen"/>
          <w:color w:val="000000"/>
          <w:sz w:val="26"/>
          <w:szCs w:val="26"/>
        </w:rPr>
        <w:t xml:space="preserve">მაშასადამე, უნდა ვიცოდეთ, გვესმოდეს თუ რაა ერთი, მეორე ან მესამე. ორს ტერმინს რომ სულაც თავი დავანებოთ და მხოლოდ მესამის ძალა, ე.ი. რას ჰქვიან თავისუფლება, ის შევიგნოთ, ესეც კმარა, რადგან ძმობა, ერთობა მარტოოდენ შტოებია იმ ხისა, რომელსაც თავისუფლება ჰქვიან. საცა არ არის თავისუფლება, იქ ვერ იპოვნით ძმობა-ერთობას, იქ შეჰხვდებით მხოლოდ მტრობას, ქიშპობას, ჭამა-გლეჯას და მგლობას; მგლების ბანაკი ერთის მხრით, ხოლო მეორეს მხრით ცხვრის ფარა, საცა ნავარდობენ მგლები… საცა მგლები ბუდობენ, იქ ცხვრები რას იხეირებენ? ან რა ძმობა შეიძლება მათ შორის?… თუ შეუძლებელია, მოუთავსებელი და მოუხერხებელი მგლებისა და ცხვრების შაერთება, რადღა ვყვირით, რად ვიძახით ამ ძმობა-ერთობას? ვიძახით და უნდა ვიძახოთ, მაგრამ მგლებს ხომ არ ვეძახით, არამედ დაქსაქსულ-დაფანტულს, დაწიოკებულს ცხვრებს, რომ მოუყარონ თავითავს, შაერთდენ, მოიფიქრონ როგორ მოუარონ თავისთავს, რათა მგლების საჭმელ ლუკმად აღარა ხდებოდნენ, უნდა გამოძებნონ საფარი და გზა სავალი… მგლებს ამ დროს იქ რა ესაქმებათ? ამ დაძახილზე ისინი თითქოს ყურსაც იყრუებენ, არც მოვლენ, ხოლო თავისიანებს, გაგიმარჯოსთ, რომ მგლებიც კი ძმობა-ერთობას უქადაგებენ. თუ ასე არ მოიქცნენ, ხომ დაეკარგათ </w:t>
      </w:r>
      <w:r>
        <w:rPr>
          <w:rFonts w:ascii="Sylfaen" w:hAnsi="Sylfaen"/>
          <w:color w:val="000000"/>
          <w:sz w:val="26"/>
          <w:szCs w:val="26"/>
        </w:rPr>
        <w:lastRenderedPageBreak/>
        <w:t>ძალა და ცხვრებმა სათითაოდ, თუმც ამ უკანასკნელთ არა აქვთ გაალმასებული კბილები, გაათავეს რქებით და ჩლიქებით?! ძმობა ხომ იმას მოასწავებს, როცა ერთს მგელს გაუჭირდება, მეორე უნდა მიეშველოს. ეგრეთვე თუ ცხვარი-ცხვარს.</w:t>
      </w:r>
    </w:p>
    <w:p w:rsidR="003E374C" w:rsidRDefault="003E374C" w:rsidP="003E374C">
      <w:pPr>
        <w:pStyle w:val="NormalWeb"/>
        <w:spacing w:before="225" w:beforeAutospacing="0" w:after="0" w:afterAutospacing="0"/>
        <w:jc w:val="both"/>
        <w:textAlignment w:val="baseline"/>
        <w:rPr>
          <w:rFonts w:ascii="Sylfaen" w:hAnsi="Sylfaen"/>
          <w:color w:val="000000"/>
          <w:sz w:val="26"/>
          <w:szCs w:val="26"/>
        </w:rPr>
      </w:pPr>
      <w:r>
        <w:rPr>
          <w:rFonts w:ascii="Sylfaen" w:hAnsi="Sylfaen"/>
          <w:color w:val="000000"/>
          <w:sz w:val="26"/>
          <w:szCs w:val="26"/>
        </w:rPr>
        <w:t>მაგრამ, მაგარი ის არის, რომ მგლებს ისე არ ესაჭიროებათ ერთობა, როგორც ცხვრებს, რადგან თვითეულს მგელს საკმაო ძალა აქვს ცხვრებთან საბრძოლველად, – ძალა, რასაკვირველია, ფიზიკური, რომელსაც ისინი ხმარობენ ცხვრებზე. ცხვრების ძლიერება კი ერთადერთი ზნეობრივი ძალაა…</w:t>
      </w:r>
    </w:p>
    <w:p w:rsidR="003E374C" w:rsidRDefault="003E374C" w:rsidP="003E374C">
      <w:pPr>
        <w:pStyle w:val="NormalWeb"/>
        <w:spacing w:before="225" w:beforeAutospacing="0" w:after="0" w:afterAutospacing="0"/>
        <w:jc w:val="both"/>
        <w:textAlignment w:val="baseline"/>
        <w:rPr>
          <w:rFonts w:ascii="Sylfaen" w:hAnsi="Sylfaen"/>
          <w:color w:val="000000"/>
          <w:sz w:val="26"/>
          <w:szCs w:val="26"/>
        </w:rPr>
      </w:pPr>
      <w:r>
        <w:rPr>
          <w:rFonts w:ascii="Sylfaen" w:hAnsi="Sylfaen"/>
          <w:color w:val="000000"/>
          <w:sz w:val="26"/>
          <w:szCs w:val="26"/>
        </w:rPr>
        <w:t>დღესნამდის ჩვენ ცხვრები ვიყავით და ვართ კიდევაც, ხოლო ვინც მგლები არიან, ეს თქვენც კარგად იცით. ჩვენ ვიტანჯებოდით, ვირბეოდით და ამ რბევა-ცარცვამ გვაფიქრებინა მიგვემართნა ერთობისათვის, ერთი პირი, ერთი ფიქრი მოგვეპოვა და ამით შაგვეძინა ძალა… ჩვენ მოვისურვეთ თავისუფლება: განუკითხავად არ ეჭამა და ეპარსა ჩვენი თანამოძმენი მოსისხლე მხეცებს… ჯერჯერობით ამაში გამოიხატება ჩვენი წადილი თავისუფალი სიცოცხლისა, რომ ძალმომრეობას გზა მოვტაცოთ და თანდათან სრულიადაც მოვსპოთ იგი.</w:t>
      </w:r>
    </w:p>
    <w:p w:rsidR="003E374C" w:rsidRDefault="003E374C" w:rsidP="003E374C">
      <w:pPr>
        <w:pStyle w:val="NormalWeb"/>
        <w:spacing w:before="225" w:beforeAutospacing="0" w:after="0" w:afterAutospacing="0"/>
        <w:jc w:val="both"/>
        <w:textAlignment w:val="baseline"/>
        <w:rPr>
          <w:rFonts w:ascii="Sylfaen" w:hAnsi="Sylfaen"/>
          <w:color w:val="000000"/>
          <w:sz w:val="26"/>
          <w:szCs w:val="26"/>
        </w:rPr>
      </w:pPr>
      <w:r>
        <w:rPr>
          <w:rFonts w:ascii="Sylfaen" w:hAnsi="Sylfaen"/>
          <w:color w:val="000000"/>
          <w:sz w:val="26"/>
          <w:szCs w:val="26"/>
        </w:rPr>
        <w:t>თავისუფლება ცოცხლებისთვისაა ხელსაყრელი და არა მკვდრებისთვის. იგი გამოიხატება ადამიანის ნდომა-მისწრაფებაში; თავისუფლება მოქმედებაა, განხორციელებაა ნებისა, აზრისა, გრძნობისა და არა განსვენება, უქმად ყოფნა. თავისუფლება პიროვნებისა და ერისა ერთიერთმანეთთან მჭიდროდ არის დაკავშირებული. სადაც არაა პიროვნება თავისუფალი, იქ ერი დამონებულია და დამონებულ ერში, რა თქმა უნდა, პიროვნებაც მონაა, უთავისუფლო, სხვის ხელში სათამაშო ნივთი.</w:t>
      </w:r>
    </w:p>
    <w:p w:rsidR="003E374C" w:rsidRDefault="003E374C" w:rsidP="003E374C">
      <w:pPr>
        <w:pStyle w:val="NormalWeb"/>
        <w:spacing w:before="225" w:beforeAutospacing="0" w:after="0" w:afterAutospacing="0"/>
        <w:jc w:val="both"/>
        <w:textAlignment w:val="baseline"/>
        <w:rPr>
          <w:rFonts w:ascii="Sylfaen" w:hAnsi="Sylfaen"/>
          <w:color w:val="000000"/>
          <w:sz w:val="26"/>
          <w:szCs w:val="26"/>
        </w:rPr>
      </w:pPr>
      <w:r>
        <w:rPr>
          <w:rFonts w:ascii="Sylfaen" w:hAnsi="Sylfaen"/>
          <w:color w:val="000000"/>
          <w:sz w:val="26"/>
          <w:szCs w:val="26"/>
        </w:rPr>
        <w:t>იქ რა უნდა თავისუფლებას, საცა ჩემი ნაშრომ-ნაღვაწი სხვას მიაქვს? ჩემი ნაშრომის ნაყოფს ჩემდა უნებურად, ჩემ მიერ ნებადაურთველად სხვა ისაკუთრებს? მე ვტირი, ის იცინის და ჩემში მტაცებლის მიმართ მხოლოდ ზიზღი და გრძნობა შურისძიებისა სდუღს და გადმოდის. მინდა ვისწავლო და ნება არ მეძლევა; მინდა ჩემი საკუთარის ხარჯით დავაარსო უნივერსიტეტი და უარს მეუბნებიან; და სხვ. და სხვ…</w:t>
      </w:r>
    </w:p>
    <w:p w:rsidR="003E374C" w:rsidRDefault="003E374C" w:rsidP="003E374C">
      <w:pPr>
        <w:pStyle w:val="NormalWeb"/>
        <w:spacing w:before="225" w:beforeAutospacing="0" w:after="0" w:afterAutospacing="0"/>
        <w:jc w:val="both"/>
        <w:textAlignment w:val="baseline"/>
        <w:rPr>
          <w:rFonts w:ascii="Sylfaen" w:hAnsi="Sylfaen"/>
          <w:color w:val="000000"/>
          <w:sz w:val="26"/>
          <w:szCs w:val="26"/>
        </w:rPr>
      </w:pPr>
      <w:r>
        <w:rPr>
          <w:rFonts w:ascii="Sylfaen" w:hAnsi="Sylfaen"/>
          <w:color w:val="000000"/>
          <w:sz w:val="26"/>
          <w:szCs w:val="26"/>
        </w:rPr>
        <w:t>არ მინდა ვილოცო ის მშვენივრად მორთულ-მოკაზმული კერპი, რომელსაც შენ ჰლოცულობ.</w:t>
      </w:r>
    </w:p>
    <w:p w:rsidR="003E374C" w:rsidRDefault="003E374C" w:rsidP="003E374C">
      <w:pPr>
        <w:pStyle w:val="NormalWeb"/>
        <w:spacing w:before="225" w:beforeAutospacing="0" w:after="0" w:afterAutospacing="0"/>
        <w:jc w:val="both"/>
        <w:textAlignment w:val="baseline"/>
        <w:rPr>
          <w:rFonts w:ascii="Sylfaen" w:hAnsi="Sylfaen"/>
          <w:color w:val="000000"/>
          <w:sz w:val="26"/>
          <w:szCs w:val="26"/>
        </w:rPr>
      </w:pPr>
      <w:r>
        <w:rPr>
          <w:rFonts w:ascii="Sylfaen" w:hAnsi="Sylfaen"/>
          <w:color w:val="000000"/>
          <w:sz w:val="26"/>
          <w:szCs w:val="26"/>
        </w:rPr>
        <w:t xml:space="preserve">იქ ვინ ნახა თავისუფლება, საცა მე ჩემს დედაენაზე ლაპარაკს მიშლიან: არც მასწავლიან, არც მაუბნებენ, არც მამღერებენ, არც მაგალობებენ?! რა გული უნდა მქონდეს მაშინ? რას უნდა ვგრძნობდეთ?! – სხვას არაფერს, გარდა ზიზღისა, მძულვარებისა. მოწამლულ-მოშხამულია ჩემი სიცოცხლე, ვგრძნობ მხოლოდ უსიამოვნებას, სიძულვილს და ვწყევლი იმ ძალებს, იმ მგლებს, რომელნიც ყველა ზემორე აღნიშნულ საქმეში ხელს მიშლიან, წინ მეღობებიან და ვუცდი მარჯვე შემთხვევას შევმუსრო ისინი… როცა ეს დრო დგება და მეც მოქმედებას ვიწყებ ამ </w:t>
      </w:r>
      <w:r>
        <w:rPr>
          <w:rFonts w:ascii="Sylfaen" w:hAnsi="Sylfaen"/>
          <w:color w:val="000000"/>
          <w:sz w:val="26"/>
          <w:szCs w:val="26"/>
        </w:rPr>
        <w:lastRenderedPageBreak/>
        <w:t>ძალთა შესამუსრავად, დასათრგუნად, მაშინვე იწყება ჩემი თავისუფალი ცხოვრება; აქ არის დასაწყისი თავისუფლებისა. და უკეთუ ვითმენ, ხმას არ ვიღებ, არაფერს ვამბობ, მაშინ ვარ მონა, არა მძულს ჩემი მჩაგვრელი ძალა; იქნება მძულს კიდეც, მაგრამ ამ მძულვარებას გულში ვმალავ; მაშინ ვარ ლაჩარი, უფრო საზიზღარი, ვიდრე მონაა. არა, მძულვარება როცა უკიდურესობამდეს მიდის, მაშინ ლაჩრული გრძნობა ისპობა, მაშინ ამბობს ადამიანი: ან მოვკვდები, ან ვძლევ ჩემს მტანჯველთ!..</w:t>
      </w:r>
    </w:p>
    <w:p w:rsidR="003E374C" w:rsidRDefault="003E374C" w:rsidP="003E374C">
      <w:pPr>
        <w:pStyle w:val="NormalWeb"/>
        <w:spacing w:before="0" w:beforeAutospacing="0" w:after="0" w:afterAutospacing="0"/>
        <w:jc w:val="both"/>
        <w:textAlignment w:val="baseline"/>
        <w:rPr>
          <w:rFonts w:ascii="Sylfaen" w:hAnsi="Sylfaen"/>
          <w:color w:val="000000"/>
          <w:sz w:val="26"/>
          <w:szCs w:val="26"/>
        </w:rPr>
      </w:pPr>
      <w:r>
        <w:rPr>
          <w:rFonts w:ascii="Sylfaen" w:hAnsi="Sylfaen"/>
          <w:color w:val="000000"/>
          <w:sz w:val="26"/>
          <w:szCs w:val="26"/>
        </w:rPr>
        <w:t>არ იძლევა, არ დამარცხდება მჩაგვრელი ძალა, არ დაფრთხება მგლის ჯოგი, ვიდრე ამას არ იტყვის უმრავლესობა. იტყვის კი როდისმე ერი გადაჭრით, თავ-გამოდებით „სიკვდილი ან სიცოცხლე“ (ე.ი. თავისუფლება)?! – იტყვის და ამბობს კიდევაც, ამას ჩვენის თვალით ვხედავთ. აშკარად ვგრძნობთ ყველანი… მაშასადამე, სჩანს მისმა მძულვარებამ მგლებისადმი უკიდურესობამდე მიაღწია. თუ ეს ფაქტია, ნამდვილი მოვლენა, მაშინ იცოდეთ, სიკვდილი აღარ შეგვაშინებს, მაშინ ყველა მზად იქნება თავი დასდოს თავისუფლებისათვის და გამარჯვებაც უსათუოა. ამიტომ, ვიმეორებ. ვისაც თავისუფლება უყვარს და უნდა მისი დამყარება ქვეყნად, ჯერ უპირველეს ყოვლისა, უნდა შეიძულოს მთელის თავის არსებით, გულით და გონებით მტარვალნი და მტარვალობა. ეს არის მხოლოდ საშუალება, რომლის წყალობით ადამიანს შეუძლიან მედგრად იბრძოლოს და არ დაზოგოს სიცოცხლე თავისუფლების მოსაპოვებლად.. და რა არის ეს თავისუფლება, რატომ არ იკითხავთ? უკაცრავად ნუ ვიქნები, რომ მე ჩემებურად განვმარტო ეს სიტყვა: </w:t>
      </w:r>
      <w:r>
        <w:rPr>
          <w:rStyle w:val="Strong"/>
          <w:rFonts w:ascii="Sylfaen" w:hAnsi="Sylfaen"/>
          <w:color w:val="000000"/>
          <w:sz w:val="26"/>
          <w:szCs w:val="26"/>
          <w:bdr w:val="none" w:sz="0" w:space="0" w:color="auto" w:frame="1"/>
        </w:rPr>
        <w:t>თავისუფლება ხალხისთვის მტარვალთაგან წართმეული ბედნიერებაა.</w:t>
      </w:r>
      <w:r>
        <w:rPr>
          <w:rFonts w:ascii="Sylfaen" w:hAnsi="Sylfaen"/>
          <w:color w:val="000000"/>
          <w:sz w:val="26"/>
          <w:szCs w:val="26"/>
        </w:rPr>
        <w:t> ბედნიერებაწართმეულს რა ჰრჩება უბედურების მეტი? – არაფერი. კიდეც იმიტომ არის, რომ უბედურად ჰგრძნობს თავის თავს ყველა დამონებული, თავისუფლებას მოკლებული ერი და პიროვნება. წამრთმეველნი სარგებლობენ ამ ნაყაჩაღარის ბედნიერებით მხოლოდ ცოტახანს, რადგან ცხოვრების ლოღიკის წყალობით ეს ნადავლი, მოპარული ბედნიერება მტაცებელთათვის უბედურებად ხდება. გადაავლეთ თვალი მთელს რუსეთს და ჩვენს ქვეყანას, აშკარად დაინახავთ, რომ ეს ასეა. დღეს ხალხი იბრუნებს იმას, რაც წაართვეს და წართმეული გახლავთ, მოკლედ რომ ვსთქვათ, </w:t>
      </w:r>
      <w:r>
        <w:rPr>
          <w:rStyle w:val="Strong"/>
          <w:rFonts w:ascii="Sylfaen" w:hAnsi="Sylfaen"/>
          <w:color w:val="000000"/>
          <w:sz w:val="26"/>
          <w:szCs w:val="26"/>
          <w:bdr w:val="none" w:sz="0" w:space="0" w:color="auto" w:frame="1"/>
        </w:rPr>
        <w:t>ბედნიერება</w:t>
      </w:r>
      <w:r>
        <w:rPr>
          <w:rFonts w:ascii="Sylfaen" w:hAnsi="Sylfaen"/>
          <w:color w:val="000000"/>
          <w:sz w:val="26"/>
          <w:szCs w:val="26"/>
        </w:rPr>
        <w:t> – წამრთმეველი დღეს ტირის, ხოლო გაცარცული მღერის, მხიარულობს, რადგან დანაკარგს პოულობს. წართმეულს იბრუნებს. თავისუფლების ქურდები ბოლო ჟამს მუდამ დასჯილან. როდისა დგება ეს ბოლო ჟამი? – სწორედ მაშინ, როცა ხალხი თვალებს ახელს, როცა თავის ყოფა-მდგომარეობის აუტანლობასა ჰგრძნობს და ჰხედავს, გაიცნობს იმ შავ ძალებს, რომელთაც წაართვეს ბედნიერება, – სძულს ისინი უსაზღვროდ; სწორედ მაშინ ცდილობს შემუსროს თავის დამმონებელნი…</w:t>
      </w:r>
    </w:p>
    <w:p w:rsidR="003E374C" w:rsidRDefault="003E374C" w:rsidP="003E374C">
      <w:pPr>
        <w:pStyle w:val="NormalWeb"/>
        <w:spacing w:before="225" w:beforeAutospacing="0" w:after="0" w:afterAutospacing="0"/>
        <w:jc w:val="both"/>
        <w:textAlignment w:val="baseline"/>
        <w:rPr>
          <w:rFonts w:ascii="Sylfaen" w:hAnsi="Sylfaen"/>
          <w:color w:val="000000"/>
          <w:sz w:val="26"/>
          <w:szCs w:val="26"/>
        </w:rPr>
      </w:pPr>
      <w:r>
        <w:rPr>
          <w:rFonts w:ascii="Sylfaen" w:hAnsi="Sylfaen"/>
          <w:color w:val="000000"/>
          <w:sz w:val="26"/>
          <w:szCs w:val="26"/>
        </w:rPr>
        <w:t xml:space="preserve">რას თხოულობს თავისუფლება ადამიანისაგან? როგორ უნდა იქცეოდეს თავისუფალი ადამიანი? – თავისუფალი ადამიანი უნდა იქცეოდეს ისე, რომ თავის ყოფაქცევით სხვას არ ჰვნებდეს, მით უმეტეს საზოგადოებას, არამედ მისი მოქმედება უნდა იყოს მიმართული ქვეყნის საბედნიეროდ. თუ ეს პირობა არ </w:t>
      </w:r>
      <w:r>
        <w:rPr>
          <w:rFonts w:ascii="Sylfaen" w:hAnsi="Sylfaen"/>
          <w:color w:val="000000"/>
          <w:sz w:val="26"/>
          <w:szCs w:val="26"/>
        </w:rPr>
        <w:lastRenderedPageBreak/>
        <w:t>იქნება ადამიანისაგან დაცული, მაშინ მისი მოქმედება იქნება ავაზაკური, ვინაიდგან ყოველი ავაზაკი თავისუფლად იქცევა მხოლოდ პირადი სარგებლობისათვის. მაშასადამე, მხოლოდ იმაში არ გამოიხატება თავისუფლება, რაც გნებავს ის ილაპარაკო, სწერო, აკეთო, – არა! უნდა ყოველს სიტყვას და მოქმედებას საერთო, საზოგადო ბედნიერება ედვას სარჩულად, ქვეყნის თუ სასარგებლო არა, სამავნებლო, საზარალო მაინც არ უნდა იყოს ქვეყნისათვის. ყველა ჩვენგანი ხალხისათვის. მოტაცებული თავისუფლება მტაცებელთა ხელში როდია თავისუფლება, იგი იქცევა მტარვალობად. ამ თავისუფლებისას მტარვალნი ათასნაირს ჯაჭვ-ბორკილებს სჭედენ, ხაფანგებს, გაზებს, თავში სცემენ კვერებს და საღრჩობელის ბოძებს სდგამენ… ხალხს ამ თავისუფლებისაგან შეზავებულს შხამ-ნაღველს, საწამლავს უმზადებენ და იმას აწვდიან. ბოლოს კი თითონ რჩებიან მოწამლულნი. ისტორია ამის მაგალითებს უხვად იძლევა. ხალხი იტანს ამ საწამლავს, იგი ისევ ხალხად რჩება, იმარჯვებს, ხოლო მტარვალთა გული მიწაზე ერთხობა. ამიტომ, უპირველეს ყოვლისა, თავისუფლების წართმევა უფრო იმათ ჰვნებს, ვინც თავისუფლებას ჰპარავს, ართმევს ხალხს და ჰსურს იმით მარტო თავად ისარგებლოს. თავისუფლების მტაცებლებზეა სწორედ ზედ გამოჭრილი ქართული ანდაზა: „ვირმა პალო მოაძრო და იმდენი სხვას არა ჰკრა, რამდენიც თითონ იკრაო“.</w:t>
      </w:r>
    </w:p>
    <w:p w:rsidR="003E374C" w:rsidRDefault="003E374C" w:rsidP="003E374C">
      <w:pPr>
        <w:pStyle w:val="NormalWeb"/>
        <w:spacing w:before="225" w:beforeAutospacing="0" w:after="0" w:afterAutospacing="0"/>
        <w:jc w:val="both"/>
        <w:textAlignment w:val="baseline"/>
        <w:rPr>
          <w:rFonts w:ascii="Sylfaen" w:hAnsi="Sylfaen"/>
          <w:color w:val="000000"/>
          <w:sz w:val="26"/>
          <w:szCs w:val="26"/>
        </w:rPr>
      </w:pPr>
      <w:r>
        <w:rPr>
          <w:rFonts w:ascii="Sylfaen" w:hAnsi="Sylfaen"/>
          <w:color w:val="000000"/>
          <w:sz w:val="26"/>
          <w:szCs w:val="26"/>
        </w:rPr>
        <w:t>ხალხის მმართველნი, რომელნიც ამ უაღრესს უგუნურებას ჰშვებიან და ხალხის მონებად გადაქცევას ცდილობენ, გარდა იმისა, რომ თავიანთ წოდებას ჰხრწნიან ზნეობრივ და ფიზიკურად, ხალხსაც აფუჭებენ. დამონებული ერი მუდამ ბეჩავია შინაურობაში და რა თქმა უნდა ბეჩავი და სუსტი გარეშე მტერთან საბრძოლველად. ამის დამამტკიცებელი მაგალითი დღევანდელი რუსეთია, რომელიც პატარა იაპონიას დაეტაკა და რქები შემოიმტვრია.</w:t>
      </w:r>
    </w:p>
    <w:p w:rsidR="003E374C" w:rsidRDefault="003E374C" w:rsidP="003E374C">
      <w:pPr>
        <w:pStyle w:val="NormalWeb"/>
        <w:spacing w:before="225" w:beforeAutospacing="0" w:after="0" w:afterAutospacing="0"/>
        <w:jc w:val="both"/>
        <w:textAlignment w:val="baseline"/>
        <w:rPr>
          <w:rFonts w:ascii="Sylfaen" w:hAnsi="Sylfaen"/>
          <w:color w:val="000000"/>
          <w:sz w:val="26"/>
          <w:szCs w:val="26"/>
        </w:rPr>
      </w:pPr>
      <w:r>
        <w:rPr>
          <w:rFonts w:ascii="Sylfaen" w:hAnsi="Sylfaen"/>
          <w:color w:val="000000"/>
          <w:sz w:val="26"/>
          <w:szCs w:val="26"/>
        </w:rPr>
        <w:t>მაშასადამე, თავისუფალი უნდა იყოს არა რომელიმე ერთი წოდება, არამედ მთელი ერი. ქვეყანაც მხოლოდ მაშინ იქნება ბედნიერი, როცა მოისპობა წოდებრივი უპირატესობანი, ყველა წოდება იქნება თავისუფალი, ე.ი. ბედნიერი… თავისუფლება და ბედნიერება სინონიმებია.</w:t>
      </w:r>
    </w:p>
    <w:p w:rsidR="003E374C" w:rsidRDefault="003E374C" w:rsidP="003E374C">
      <w:pPr>
        <w:pStyle w:val="NormalWeb"/>
        <w:spacing w:before="225" w:beforeAutospacing="0" w:after="0" w:afterAutospacing="0"/>
        <w:jc w:val="both"/>
        <w:textAlignment w:val="baseline"/>
        <w:rPr>
          <w:rFonts w:ascii="Sylfaen" w:hAnsi="Sylfaen"/>
          <w:color w:val="000000"/>
          <w:sz w:val="26"/>
          <w:szCs w:val="26"/>
        </w:rPr>
      </w:pPr>
      <w:r>
        <w:rPr>
          <w:rFonts w:ascii="Sylfaen" w:hAnsi="Sylfaen"/>
          <w:color w:val="000000"/>
          <w:sz w:val="26"/>
          <w:szCs w:val="26"/>
        </w:rPr>
        <w:t>ნუ ეძებთ იქ თავისუფლებას, სადაც ცხოვრებას ისევ საფუძვლად წოდებრივი განსხვავება აქვს დადებული, საცა ყველას განურჩევლად წოდებისა და გვარიშვილობისა, არ ეძლევა საშუალება პატიოსანი შრომით მოიპოვოს პური არსებობისა, საცა შრომა ღირსეულად არ ფასდება, საცა არ არის თანასწორად განაწილებული ცოდნა, ქონება.</w:t>
      </w:r>
    </w:p>
    <w:p w:rsidR="003E374C" w:rsidRDefault="003E374C" w:rsidP="003E374C">
      <w:pPr>
        <w:pStyle w:val="NormalWeb"/>
        <w:spacing w:before="225" w:beforeAutospacing="0" w:after="0" w:afterAutospacing="0"/>
        <w:jc w:val="both"/>
        <w:textAlignment w:val="baseline"/>
        <w:rPr>
          <w:rFonts w:ascii="Sylfaen" w:hAnsi="Sylfaen"/>
          <w:color w:val="000000"/>
          <w:sz w:val="26"/>
          <w:szCs w:val="26"/>
        </w:rPr>
      </w:pPr>
      <w:r>
        <w:rPr>
          <w:rFonts w:ascii="Sylfaen" w:hAnsi="Sylfaen"/>
          <w:color w:val="000000"/>
          <w:sz w:val="26"/>
          <w:szCs w:val="26"/>
        </w:rPr>
        <w:t>მარტო ქონებრივი უზრუნველყოფა არ არის გარანტია, ერმა შეინარჩუნოს თავისუფლება, უკეთუ მას თან არ ახლავს ერის საერთო გონებრივი სიმწიფე, განათლება და ცოდნა.</w:t>
      </w:r>
    </w:p>
    <w:p w:rsidR="003E374C" w:rsidRDefault="003E374C" w:rsidP="00EA742F">
      <w:pPr>
        <w:jc w:val="both"/>
        <w:rPr>
          <w:rFonts w:ascii="AcadNusx" w:hAnsi="AcadNusx"/>
          <w:sz w:val="24"/>
          <w:szCs w:val="24"/>
        </w:rPr>
      </w:pPr>
    </w:p>
    <w:p w:rsidR="003E374C" w:rsidRDefault="003E374C" w:rsidP="00EA742F">
      <w:pPr>
        <w:jc w:val="both"/>
        <w:rPr>
          <w:rFonts w:ascii="Arial" w:hAnsi="Arial" w:cs="Arial"/>
          <w:color w:val="000000"/>
          <w:sz w:val="20"/>
          <w:szCs w:val="20"/>
          <w:shd w:val="clear" w:color="auto" w:fill="AAC6CC"/>
        </w:rPr>
      </w:pPr>
      <w:r>
        <w:rPr>
          <w:rFonts w:ascii="Sylfaen" w:hAnsi="Sylfaen" w:cs="Sylfaen"/>
          <w:b/>
          <w:bCs/>
          <w:color w:val="000000"/>
          <w:sz w:val="20"/>
          <w:szCs w:val="20"/>
          <w:shd w:val="clear" w:color="auto" w:fill="AAC6CC"/>
        </w:rPr>
        <w:lastRenderedPageBreak/>
        <w:t>სადღეისო</w:t>
      </w:r>
      <w:r>
        <w:rPr>
          <w:rFonts w:ascii="Arial" w:hAnsi="Arial" w:cs="Arial"/>
          <w:b/>
          <w:bCs/>
          <w:color w:val="000000"/>
          <w:sz w:val="20"/>
          <w:szCs w:val="20"/>
          <w:shd w:val="clear" w:color="auto" w:fill="AAC6CC"/>
        </w:rPr>
        <w:t xml:space="preserve"> </w:t>
      </w:r>
      <w:r>
        <w:rPr>
          <w:rFonts w:ascii="Sylfaen" w:hAnsi="Sylfaen" w:cs="Sylfaen"/>
          <w:b/>
          <w:bCs/>
          <w:color w:val="000000"/>
          <w:sz w:val="20"/>
          <w:szCs w:val="20"/>
          <w:shd w:val="clear" w:color="auto" w:fill="AAC6CC"/>
        </w:rPr>
        <w:t>წერილი</w:t>
      </w:r>
      <w:r>
        <w:rPr>
          <w:rFonts w:ascii="Arial" w:hAnsi="Arial" w:cs="Arial"/>
          <w:b/>
          <w:bCs/>
          <w:color w:val="000000"/>
          <w:sz w:val="20"/>
          <w:szCs w:val="20"/>
          <w:shd w:val="clear" w:color="auto" w:fill="AAC6CC"/>
        </w:rPr>
        <w:t xml:space="preserve"> </w:t>
      </w:r>
      <w:r>
        <w:rPr>
          <w:rFonts w:ascii="Sylfaen" w:hAnsi="Sylfaen" w:cs="Sylfaen"/>
          <w:b/>
          <w:bCs/>
          <w:color w:val="000000"/>
          <w:sz w:val="20"/>
          <w:szCs w:val="20"/>
          <w:shd w:val="clear" w:color="auto" w:fill="AAC6CC"/>
        </w:rPr>
        <w:t>მეგობართან</w:t>
      </w:r>
      <w:r>
        <w:rPr>
          <w:rFonts w:ascii="Arial" w:hAnsi="Arial" w:cs="Arial"/>
          <w:color w:val="000000"/>
          <w:sz w:val="20"/>
          <w:szCs w:val="20"/>
        </w:rPr>
        <w:br/>
      </w:r>
      <w:r>
        <w:rPr>
          <w:rFonts w:ascii="Arial" w:hAnsi="Arial" w:cs="Arial"/>
          <w:color w:val="000000"/>
          <w:sz w:val="20"/>
          <w:szCs w:val="20"/>
        </w:rPr>
        <w:br/>
      </w:r>
      <w:r>
        <w:rPr>
          <w:rFonts w:ascii="Sylfaen" w:hAnsi="Sylfaen" w:cs="Sylfaen"/>
          <w:color w:val="000000"/>
          <w:sz w:val="20"/>
          <w:szCs w:val="20"/>
          <w:shd w:val="clear" w:color="auto" w:fill="AAC6CC"/>
        </w:rPr>
        <w:t>მეგობარო</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დღეს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ქალებიც</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თხოულობენ</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მამაკაცებთან</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თანასწორ</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უფლებას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სჯობს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მიეცეს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თუ</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არა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რას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იტყვი</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მე</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ამა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საკითხზე</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გაჭიანურებულს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პასუხს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არ</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მოგცემ</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და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იმის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კვლევას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თუ</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რა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როლს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ასრულებდა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დედაკაცი</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ქვეყნის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ისტორიულ</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ცხოვრებაში</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რა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მნიშვნელობა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აქვს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ოჯახისთვის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და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სხვ</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არ</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გამოვუდგები</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რადგან</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ამის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განმარტვას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მთელი</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ტომები</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მოუნდება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ჩვენ</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კი</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დრო</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არა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გვაქვს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ამისთვის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საკმაო</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მე</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მხოლოდ</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ამას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ვიტყვი</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დიდად</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და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დიდად</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საჭიროა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დაკმაყოფილდეს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ქალთა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მოთხოვნილება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მჯერა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მწამს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და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ვერცავინ</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შემაცვლეინებს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ამ</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რწმენას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დღეს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რომ</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მაღალ</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ბიუროკრატიულ</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წრეებში</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გავლენიან</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ადგილებზე</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მინისტრებისა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და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სხვა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დედაკაცები</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იყვნენ</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დღევანდელი</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გამწვავებული</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და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გამწარებული</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ცხოვრება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რუსეთისა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მალამოს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დაიდებდა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და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საჭირო</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რეფორმებს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მალე</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ვეღირსებოდით</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დედაკაცები</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ამდენს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სიჯიუტეს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არ</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გამოიჩენდნენ</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როგორსაც</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დღეს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იჩენენ</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მაღალი</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სფეროს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მაღალნი</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პირნი</w:t>
      </w:r>
      <w:r>
        <w:rPr>
          <w:rFonts w:ascii="Arial" w:hAnsi="Arial" w:cs="Arial"/>
          <w:color w:val="000000"/>
          <w:sz w:val="20"/>
          <w:szCs w:val="20"/>
          <w:shd w:val="clear" w:color="auto" w:fill="AAC6CC"/>
        </w:rPr>
        <w:t>_</w:t>
      </w:r>
      <w:r>
        <w:rPr>
          <w:rFonts w:ascii="Sylfaen" w:hAnsi="Sylfaen" w:cs="Sylfaen"/>
          <w:color w:val="000000"/>
          <w:sz w:val="20"/>
          <w:szCs w:val="20"/>
          <w:shd w:val="clear" w:color="auto" w:fill="AAC6CC"/>
        </w:rPr>
        <w:t>ისინი</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ხომ</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მამაკაცები</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არიან</w:t>
      </w:r>
      <w:r>
        <w:rPr>
          <w:rFonts w:ascii="Arial" w:hAnsi="Arial" w:cs="Arial"/>
          <w:color w:val="000000"/>
          <w:sz w:val="20"/>
          <w:szCs w:val="20"/>
          <w:shd w:val="clear" w:color="auto" w:fill="AAC6CC"/>
        </w:rPr>
        <w:t xml:space="preserve"> _ ”</w:t>
      </w:r>
      <w:r>
        <w:rPr>
          <w:rFonts w:ascii="Sylfaen" w:hAnsi="Sylfaen" w:cs="Sylfaen"/>
          <w:color w:val="000000"/>
          <w:sz w:val="20"/>
          <w:szCs w:val="20"/>
          <w:shd w:val="clear" w:color="auto" w:fill="AAC6CC"/>
        </w:rPr>
        <w:t>კაი</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ბიჭობად</w:t>
      </w:r>
      <w:r>
        <w:rPr>
          <w:rFonts w:ascii="Arial" w:hAnsi="Arial" w:cs="Arial"/>
          <w:color w:val="000000"/>
          <w:sz w:val="20"/>
          <w:szCs w:val="20"/>
          <w:shd w:val="clear" w:color="auto" w:fill="AAC6CC"/>
        </w:rPr>
        <w:t>”, “</w:t>
      </w:r>
      <w:r>
        <w:rPr>
          <w:rFonts w:ascii="Sylfaen" w:hAnsi="Sylfaen" w:cs="Sylfaen"/>
          <w:color w:val="000000"/>
          <w:sz w:val="20"/>
          <w:szCs w:val="20"/>
          <w:shd w:val="clear" w:color="auto" w:fill="AAC6CC"/>
        </w:rPr>
        <w:t>გულ</w:t>
      </w:r>
      <w:r>
        <w:rPr>
          <w:rFonts w:ascii="Arial" w:hAnsi="Arial" w:cs="Arial"/>
          <w:color w:val="000000"/>
          <w:sz w:val="20"/>
          <w:szCs w:val="20"/>
          <w:shd w:val="clear" w:color="auto" w:fill="AAC6CC"/>
        </w:rPr>
        <w:t>-</w:t>
      </w:r>
      <w:r>
        <w:rPr>
          <w:rFonts w:ascii="Sylfaen" w:hAnsi="Sylfaen" w:cs="Sylfaen"/>
          <w:color w:val="000000"/>
          <w:sz w:val="20"/>
          <w:szCs w:val="20"/>
          <w:shd w:val="clear" w:color="auto" w:fill="AAC6CC"/>
        </w:rPr>
        <w:t>მაგრობად</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არ</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გაასაღებდნენ</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თავიანთ</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სიჯიუტეს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ვინაიდგან</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დედაკაცნი</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უფრო</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ლმობიერნი</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გრძნობიერნი</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არიან</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და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დღევანდელი</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ცხოვრება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ყველაზე</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მეტად</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რას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მოითხოვს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თუ</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გარდა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ერთის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გრძნობისა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რომელსაც</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ეწოდება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შებრალება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შეწყნარება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იფიქრე</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თუ</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ასე</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არ</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იყოს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მიიხედ</w:t>
      </w:r>
      <w:r>
        <w:rPr>
          <w:rFonts w:ascii="Arial" w:hAnsi="Arial" w:cs="Arial"/>
          <w:color w:val="000000"/>
          <w:sz w:val="20"/>
          <w:szCs w:val="20"/>
          <w:shd w:val="clear" w:color="auto" w:fill="AAC6CC"/>
        </w:rPr>
        <w:t>-</w:t>
      </w:r>
      <w:r>
        <w:rPr>
          <w:rFonts w:ascii="Sylfaen" w:hAnsi="Sylfaen" w:cs="Sylfaen"/>
          <w:color w:val="000000"/>
          <w:sz w:val="20"/>
          <w:szCs w:val="20"/>
          <w:shd w:val="clear" w:color="auto" w:fill="AAC6CC"/>
        </w:rPr>
        <w:t>მოიხედე</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სად</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არის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ეს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შებრალება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კაცი</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ძვალ</w:t>
      </w:r>
      <w:r>
        <w:rPr>
          <w:rFonts w:ascii="Arial" w:hAnsi="Arial" w:cs="Arial"/>
          <w:color w:val="000000"/>
          <w:sz w:val="20"/>
          <w:szCs w:val="20"/>
          <w:shd w:val="clear" w:color="auto" w:fill="AAC6CC"/>
        </w:rPr>
        <w:t>-</w:t>
      </w:r>
      <w:r>
        <w:rPr>
          <w:rFonts w:ascii="Sylfaen" w:hAnsi="Sylfaen" w:cs="Sylfaen"/>
          <w:color w:val="000000"/>
          <w:sz w:val="20"/>
          <w:szCs w:val="20"/>
          <w:shd w:val="clear" w:color="auto" w:fill="AAC6CC"/>
        </w:rPr>
        <w:t>ტყავად</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ქცეული</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გემუდარება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გეხვეწება</w:t>
      </w:r>
      <w:r>
        <w:rPr>
          <w:rFonts w:ascii="Arial" w:hAnsi="Arial" w:cs="Arial"/>
          <w:color w:val="000000"/>
          <w:sz w:val="20"/>
          <w:szCs w:val="20"/>
          <w:shd w:val="clear" w:color="auto" w:fill="AAC6CC"/>
        </w:rPr>
        <w:t>: “</w:t>
      </w:r>
      <w:r>
        <w:rPr>
          <w:rFonts w:ascii="Sylfaen" w:hAnsi="Sylfaen" w:cs="Sylfaen"/>
          <w:color w:val="000000"/>
          <w:sz w:val="20"/>
          <w:szCs w:val="20"/>
          <w:shd w:val="clear" w:color="auto" w:fill="AAC6CC"/>
        </w:rPr>
        <w:t>კაცო</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ღმერთი</w:t>
      </w:r>
      <w:r>
        <w:rPr>
          <w:rFonts w:ascii="Arial" w:hAnsi="Arial" w:cs="Arial"/>
          <w:color w:val="000000"/>
          <w:sz w:val="20"/>
          <w:szCs w:val="20"/>
          <w:shd w:val="clear" w:color="auto" w:fill="AAC6CC"/>
        </w:rPr>
        <w:t>-</w:t>
      </w:r>
      <w:r>
        <w:rPr>
          <w:rFonts w:ascii="Sylfaen" w:hAnsi="Sylfaen" w:cs="Sylfaen"/>
          <w:color w:val="000000"/>
          <w:sz w:val="20"/>
          <w:szCs w:val="20"/>
          <w:shd w:val="clear" w:color="auto" w:fill="AAC6CC"/>
        </w:rPr>
        <w:t>რჯული</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მთელი</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ერთი</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კვირაა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მშიერი</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ვარ</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სული</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ამოდის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ეს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არი</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ვკვდები</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წყალობა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მოიღეო</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მე</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და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შენ</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იმას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ყურს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არ</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ვათხოვებთ</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და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ჩვენს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ქცევას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გავამართლებთ</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სხვადასხვა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ფილოსოფიურის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მოსაზრებით</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გამოვჩხრეკთ</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ხრიკიანს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მოძღვრებას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და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იმის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წყალობით</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წინაშე</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ქვეყნისაც</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თავს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გავიმართლებთ</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და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თავის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თავთან</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ხომ</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მართალნი</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ვართ</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და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მართალნი</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მაგრამ</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დედაკაცი</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ამას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არ</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იზამს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ერთ</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გროშს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მაინც</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მიაწვდის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მრწამს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მე</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ეს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და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ამიტომ</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მენატრება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რომ</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დედაკაცს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მიეცეს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ისეთივე</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უფლება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რაც</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მამაკაცს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როგორც</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სწავლაში</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ისე</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სამსახურში</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შენ</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როგორც</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გნებავს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იფიქრე</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საჭიროა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გაქვავებული</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გული</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მამაკაცისა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გაათბოს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დედაკაცის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ხმამ</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და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მისი</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რწმენა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რომ</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მამაკაცი</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ვარ</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მე</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ადვილად</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არ</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უნდა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გავტყდე</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არ</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უნდა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მოვიხადო</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ქედი</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ხალხის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მოთხოვნილების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წინაშე</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რათა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სილაჩრე</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არავინ</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დამწამოსო</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უნდა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მოათავსოს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კეთილგონიერების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ფარგალში</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იმავე</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დედაკაცის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ხმამ</w:t>
      </w:r>
      <w:r>
        <w:rPr>
          <w:rFonts w:ascii="Arial" w:hAnsi="Arial" w:cs="Arial"/>
          <w:color w:val="000000"/>
          <w:sz w:val="20"/>
          <w:szCs w:val="20"/>
          <w:shd w:val="clear" w:color="auto" w:fill="AAC6CC"/>
        </w:rPr>
        <w:t>...</w:t>
      </w:r>
      <w:r>
        <w:rPr>
          <w:rFonts w:ascii="Arial" w:hAnsi="Arial" w:cs="Arial"/>
          <w:color w:val="000000"/>
          <w:sz w:val="20"/>
          <w:szCs w:val="20"/>
        </w:rPr>
        <w:br/>
      </w:r>
      <w:r>
        <w:rPr>
          <w:rFonts w:ascii="Arial" w:hAnsi="Arial" w:cs="Arial"/>
          <w:color w:val="000000"/>
          <w:sz w:val="20"/>
          <w:szCs w:val="20"/>
        </w:rPr>
        <w:br/>
      </w:r>
      <w:r>
        <w:rPr>
          <w:rFonts w:ascii="Sylfaen" w:hAnsi="Sylfaen" w:cs="Sylfaen"/>
          <w:color w:val="000000"/>
          <w:sz w:val="20"/>
          <w:szCs w:val="20"/>
          <w:shd w:val="clear" w:color="auto" w:fill="AAC6CC"/>
        </w:rPr>
        <w:t>ჰოი</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დედანო</w:t>
      </w:r>
      <w:r>
        <w:rPr>
          <w:rFonts w:ascii="Arial" w:hAnsi="Arial" w:cs="Arial"/>
          <w:color w:val="000000"/>
          <w:sz w:val="20"/>
          <w:szCs w:val="20"/>
          <w:shd w:val="clear" w:color="auto" w:fill="AAC6CC"/>
        </w:rPr>
        <w:t>,</w:t>
      </w:r>
      <w:r>
        <w:rPr>
          <w:rFonts w:ascii="Arial" w:hAnsi="Arial" w:cs="Arial"/>
          <w:color w:val="000000"/>
          <w:sz w:val="20"/>
          <w:szCs w:val="20"/>
        </w:rPr>
        <w:br/>
      </w:r>
      <w:r>
        <w:rPr>
          <w:rFonts w:ascii="Sylfaen" w:hAnsi="Sylfaen" w:cs="Sylfaen"/>
          <w:color w:val="000000"/>
          <w:sz w:val="20"/>
          <w:szCs w:val="20"/>
          <w:shd w:val="clear" w:color="auto" w:fill="AAC6CC"/>
        </w:rPr>
        <w:t>მარად</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ნეტარნო</w:t>
      </w:r>
      <w:r>
        <w:rPr>
          <w:rFonts w:ascii="Arial" w:hAnsi="Arial" w:cs="Arial"/>
          <w:color w:val="000000"/>
          <w:sz w:val="20"/>
          <w:szCs w:val="20"/>
          <w:shd w:val="clear" w:color="auto" w:fill="AAC6CC"/>
        </w:rPr>
        <w:t>!</w:t>
      </w:r>
      <w:r>
        <w:rPr>
          <w:rFonts w:ascii="Arial" w:hAnsi="Arial" w:cs="Arial"/>
          <w:color w:val="000000"/>
          <w:sz w:val="20"/>
          <w:szCs w:val="20"/>
        </w:rPr>
        <w:br/>
      </w:r>
      <w:r>
        <w:rPr>
          <w:rFonts w:ascii="Arial" w:hAnsi="Arial" w:cs="Arial"/>
          <w:color w:val="000000"/>
          <w:sz w:val="20"/>
          <w:szCs w:val="20"/>
        </w:rPr>
        <w:br/>
      </w:r>
      <w:r>
        <w:rPr>
          <w:rFonts w:ascii="Sylfaen" w:hAnsi="Sylfaen" w:cs="Sylfaen"/>
          <w:color w:val="000000"/>
          <w:sz w:val="20"/>
          <w:szCs w:val="20"/>
          <w:shd w:val="clear" w:color="auto" w:fill="AAC6CC"/>
        </w:rPr>
        <w:t>მეგობარო</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მრწამს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სიფლიდე</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დიპლომატიისა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როგორც</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უბეში</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გველი</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არ</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დაინდობა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ისე</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დიპლომატია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ავს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აკეთებს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თუ</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კარგს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მაინც</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ფლიდია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მაინც</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აი</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ამას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წინად</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რომ</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გამობრძანდა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და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წინ</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წამოიმძღვარა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კაცთმოყვარეობა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და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შეარიგა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რუსეთი</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და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იაპონია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რა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იყო</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მიზეზი</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კაცთმოყვარეობა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თუ</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სხვა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რამე</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მრწამს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რომ</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არა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აქ</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კაცთმოყვარეობა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სათვალთმაქცო</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სიტყვაა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მიზეზი</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სულ</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სხვაა</w:t>
      </w:r>
      <w:r>
        <w:rPr>
          <w:rFonts w:ascii="Arial" w:hAnsi="Arial" w:cs="Arial"/>
          <w:color w:val="000000"/>
          <w:sz w:val="20"/>
          <w:szCs w:val="20"/>
          <w:shd w:val="clear" w:color="auto" w:fill="AAC6CC"/>
        </w:rPr>
        <w:t xml:space="preserve"> _ </w:t>
      </w:r>
      <w:r>
        <w:rPr>
          <w:rFonts w:ascii="Sylfaen" w:hAnsi="Sylfaen" w:cs="Sylfaen"/>
          <w:color w:val="000000"/>
          <w:sz w:val="20"/>
          <w:szCs w:val="20"/>
          <w:shd w:val="clear" w:color="auto" w:fill="AAC6CC"/>
        </w:rPr>
        <w:t>ყველა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დააფიქრა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იაპონიის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გაძლიერებამ</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ყველა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ჰგრძნობდა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რომ</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თუ</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ხარბინთანაც</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გაიმარჯვებდა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იაპონია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რაიც</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მოსალოდნელი</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იყო</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მაშინ</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ყველას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თვით</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ამერიკასაც</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თითი</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უნდა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მოეკაკვა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იაპონიის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წინაშე</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არა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გჯერა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რომ</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ეს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ასეა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გამარჯვებული</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იაპონია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კაი</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სიტყვებით</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კაი</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რჩევით</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დასაჯეს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და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არანაკლები</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წილი</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ამ</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საქმეში</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უდევს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თვით</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მოკავშირე</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ინგლისს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ამ</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რჩევაში</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აშკარად</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ცხადად</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ერთი</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მხოლოდ</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ისა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სჩანს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რუსეთს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რაც</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ლახტი</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მოჰხვდა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ეგ</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ეყოფა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და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შენც</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პატარა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იაპონიავ</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ძლიერ</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წინ</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ნუ</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გაიწევ</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ნუ</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გაჰღონიერდები</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რათა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ჩვენც</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არ</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მოგვახვედრო</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იგივე</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ლახტიო</w:t>
      </w:r>
      <w:r>
        <w:rPr>
          <w:rFonts w:ascii="Arial" w:hAnsi="Arial" w:cs="Arial"/>
          <w:color w:val="000000"/>
          <w:sz w:val="20"/>
          <w:szCs w:val="20"/>
          <w:shd w:val="clear" w:color="auto" w:fill="AAC6CC"/>
        </w:rPr>
        <w:t>.</w:t>
      </w:r>
      <w:r>
        <w:rPr>
          <w:rFonts w:ascii="Arial" w:hAnsi="Arial" w:cs="Arial"/>
          <w:color w:val="000000"/>
          <w:sz w:val="20"/>
          <w:szCs w:val="20"/>
        </w:rPr>
        <w:br/>
      </w:r>
      <w:r>
        <w:rPr>
          <w:rFonts w:ascii="Arial" w:hAnsi="Arial" w:cs="Arial"/>
          <w:color w:val="000000"/>
          <w:sz w:val="20"/>
          <w:szCs w:val="20"/>
        </w:rPr>
        <w:br/>
      </w:r>
      <w:r>
        <w:rPr>
          <w:rFonts w:ascii="Sylfaen" w:hAnsi="Sylfaen" w:cs="Sylfaen"/>
          <w:color w:val="000000"/>
          <w:sz w:val="20"/>
          <w:szCs w:val="20"/>
          <w:shd w:val="clear" w:color="auto" w:fill="AAC6CC"/>
        </w:rPr>
        <w:t>დიაღ</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მწრამს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რომ</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ყოველ</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ერს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ჯერ</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თავისი</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თავი</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ენიაზება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თავისთვის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უნდა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კეთილი</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თავის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საქმეების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მოწესრიგება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ე</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ი</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როგორც</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ხალხი</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ამბობს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ყველა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თავის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ცეცხლს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უკეთებს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და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თავის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კერძს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ჩასცქერის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და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სხვისათვის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ხეირი</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იმდენად</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უნდა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რამდენადაც</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თავადაც</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გამოადგება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იგი</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მხოლოდ</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ერთს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ნაწილს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ქართველებისას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არა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სწამს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რომ</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ეს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ასეა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და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ესენი</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გახლავან</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დასელები</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რომელნიც</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ქადაგებენ</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სხვა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გავაბედნიეროთ</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გავაძლიეროთ</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და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ამით</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ჩვენც</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ძლიერნი</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შევიქნებითო</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მოიგონე</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დასელების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მოძღვრება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დემოკრატიულ</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ცენტრალიზაციისა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გაძლიერებულის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რუსეთისაგან</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ისინი</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მოელიან</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წყალობას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აბა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საიდან</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lastRenderedPageBreak/>
        <w:t>სადა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ნუთუ</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ძლიერი</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მეზობელი</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არ</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არის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საშიში</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უძლურისათვის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ნუთუ</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ჰგონიათ</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რომ</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ბატონობის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მისწრაფება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და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სურვილი</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დამონებულ</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მცირე</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ერებისა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შეუმცირდება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გაძლიერებულს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რუსეთს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არა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და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ცხრაჯერ</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არა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ძლიერს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ბატონს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უძლური</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ბატონი</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სჯობია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დამონებულთათვის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ვისა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ჰშურს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ძლიერება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რუსეთისათვის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აგრეთვე</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არავის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ოღონდ</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წვრილს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ერებსაც</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ჰქონდეს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მიცემული</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საშუალება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ამავე</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გაძლიერებისა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დღეს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მთელი</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ქვეყანა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ამას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გაიძახის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დიდი</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თუ</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პატარა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ქალი</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თუ</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კაცი</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გვინდა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მოვიპოვოთ</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საღსარი</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ბედნიერების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სიმართლის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მისაღწევად</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მე</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კი</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ჩემად</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მრწამს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და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შენც</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ვიცი</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არ</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იუარებ</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რომ</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უხეირო</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დეცენტრალიზაცია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სჯობია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საუკეთესოდ</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მოწყობილს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ცენტრალიზაციას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ეს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რომ</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ასე</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არ</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იყოს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არც</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სპენსერები</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დაამჯობინებდნენ</w:t>
      </w:r>
      <w:r>
        <w:rPr>
          <w:rFonts w:ascii="Arial" w:hAnsi="Arial" w:cs="Arial"/>
          <w:color w:val="000000"/>
          <w:sz w:val="20"/>
          <w:szCs w:val="20"/>
          <w:shd w:val="clear" w:color="auto" w:fill="AAC6CC"/>
        </w:rPr>
        <w:t>. (</w:t>
      </w:r>
      <w:r>
        <w:rPr>
          <w:rFonts w:ascii="Sylfaen" w:hAnsi="Sylfaen" w:cs="Sylfaen"/>
          <w:color w:val="000000"/>
          <w:sz w:val="20"/>
          <w:szCs w:val="20"/>
          <w:shd w:val="clear" w:color="auto" w:fill="AAC6CC"/>
        </w:rPr>
        <w:t>იხ</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სპენსერის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თხზ</w:t>
      </w:r>
      <w:r>
        <w:rPr>
          <w:rFonts w:ascii="Arial" w:hAnsi="Arial" w:cs="Arial"/>
          <w:color w:val="000000"/>
          <w:sz w:val="20"/>
          <w:szCs w:val="20"/>
          <w:shd w:val="clear" w:color="auto" w:fill="AAC6CC"/>
        </w:rPr>
        <w:t>. “</w:t>
      </w:r>
      <w:r>
        <w:rPr>
          <w:rFonts w:ascii="Sylfaen" w:hAnsi="Sylfaen" w:cs="Sylfaen"/>
          <w:color w:val="000000"/>
          <w:sz w:val="20"/>
          <w:szCs w:val="20"/>
          <w:shd w:val="clear" w:color="auto" w:fill="AAC6CC"/>
        </w:rPr>
        <w:t>განვითარება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პოლიტიკურ</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დაწესებულებათა</w:t>
      </w:r>
      <w:r>
        <w:rPr>
          <w:rFonts w:ascii="Arial" w:hAnsi="Arial" w:cs="Arial"/>
          <w:color w:val="000000"/>
          <w:sz w:val="20"/>
          <w:szCs w:val="20"/>
          <w:shd w:val="clear" w:color="auto" w:fill="AAC6CC"/>
        </w:rPr>
        <w:t>”).</w:t>
      </w:r>
      <w:r>
        <w:rPr>
          <w:rFonts w:ascii="Arial" w:hAnsi="Arial" w:cs="Arial"/>
          <w:color w:val="000000"/>
          <w:sz w:val="20"/>
          <w:szCs w:val="20"/>
        </w:rPr>
        <w:br/>
      </w:r>
      <w:r>
        <w:rPr>
          <w:rFonts w:ascii="Arial" w:hAnsi="Arial" w:cs="Arial"/>
          <w:color w:val="000000"/>
          <w:sz w:val="20"/>
          <w:szCs w:val="20"/>
        </w:rPr>
        <w:br/>
      </w:r>
      <w:r>
        <w:rPr>
          <w:rFonts w:ascii="Sylfaen" w:hAnsi="Sylfaen" w:cs="Sylfaen"/>
          <w:color w:val="000000"/>
          <w:sz w:val="20"/>
          <w:szCs w:val="20"/>
          <w:shd w:val="clear" w:color="auto" w:fill="AAC6CC"/>
        </w:rPr>
        <w:t>ვის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არა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სწამს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რომ</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მხოლოდ</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სრული</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თვითმართველობა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გააბედნიერებს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ხალხს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გაჰზრდის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მის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ენერგიას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გამოიწვევს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და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ააყვავებს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მასში</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დამალულს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ახალს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ძალებს</w:t>
      </w:r>
      <w:r>
        <w:rPr>
          <w:rFonts w:ascii="Arial" w:hAnsi="Arial" w:cs="Arial"/>
          <w:color w:val="000000"/>
          <w:sz w:val="20"/>
          <w:szCs w:val="20"/>
          <w:shd w:val="clear" w:color="auto" w:fill="AAC6CC"/>
        </w:rPr>
        <w:t xml:space="preserve">? _ </w:t>
      </w:r>
      <w:r>
        <w:rPr>
          <w:rFonts w:ascii="Sylfaen" w:hAnsi="Sylfaen" w:cs="Sylfaen"/>
          <w:color w:val="000000"/>
          <w:sz w:val="20"/>
          <w:szCs w:val="20"/>
          <w:shd w:val="clear" w:color="auto" w:fill="AAC6CC"/>
        </w:rPr>
        <w:t>რომ</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აპეკუნობა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რაც</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უნდა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კარგი</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აპეკუნი</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იყოს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იგი</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აჩლუნგებს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ერის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ძალღონეს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თვითცნობიერებას</w:t>
      </w:r>
      <w:r>
        <w:rPr>
          <w:rFonts w:ascii="Arial" w:hAnsi="Arial" w:cs="Arial"/>
          <w:color w:val="000000"/>
          <w:sz w:val="20"/>
          <w:szCs w:val="20"/>
          <w:shd w:val="clear" w:color="auto" w:fill="AAC6CC"/>
        </w:rPr>
        <w:t xml:space="preserve">?! _ </w:t>
      </w:r>
      <w:r>
        <w:rPr>
          <w:rFonts w:ascii="Sylfaen" w:hAnsi="Sylfaen" w:cs="Sylfaen"/>
          <w:color w:val="000000"/>
          <w:sz w:val="20"/>
          <w:szCs w:val="20"/>
          <w:shd w:val="clear" w:color="auto" w:fill="AAC6CC"/>
        </w:rPr>
        <w:t>რომ</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დედაენაზე</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სწავლება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სრულჰყოფს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ზრდის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ავითარებს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ყოველმხრივ</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მოზარდ</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თაობას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ეს</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ისეთი</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ჭეშმარიტებაა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როგორც</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ორჯერ</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ორი</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ოთხია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და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არა</w:t>
      </w:r>
      <w:r>
        <w:rPr>
          <w:rFonts w:ascii="Arial" w:hAnsi="Arial" w:cs="Arial"/>
          <w:color w:val="000000"/>
          <w:sz w:val="20"/>
          <w:szCs w:val="20"/>
          <w:shd w:val="clear" w:color="auto" w:fill="AAC6CC"/>
        </w:rPr>
        <w:t xml:space="preserve"> </w:t>
      </w:r>
      <w:r>
        <w:rPr>
          <w:rFonts w:ascii="Sylfaen" w:hAnsi="Sylfaen" w:cs="Sylfaen"/>
          <w:color w:val="000000"/>
          <w:sz w:val="20"/>
          <w:szCs w:val="20"/>
          <w:shd w:val="clear" w:color="auto" w:fill="AAC6CC"/>
        </w:rPr>
        <w:t>ოცი</w:t>
      </w:r>
      <w:r>
        <w:rPr>
          <w:rFonts w:ascii="Arial" w:hAnsi="Arial" w:cs="Arial"/>
          <w:color w:val="000000"/>
          <w:sz w:val="20"/>
          <w:szCs w:val="20"/>
          <w:shd w:val="clear" w:color="auto" w:fill="AAC6CC"/>
        </w:rPr>
        <w:t>.</w:t>
      </w:r>
    </w:p>
    <w:p w:rsidR="003E374C" w:rsidRDefault="003E374C" w:rsidP="00EA742F">
      <w:pPr>
        <w:jc w:val="both"/>
        <w:rPr>
          <w:rFonts w:ascii="Arial" w:hAnsi="Arial" w:cs="Arial"/>
          <w:color w:val="000000"/>
          <w:sz w:val="20"/>
          <w:szCs w:val="20"/>
          <w:shd w:val="clear" w:color="auto" w:fill="AAC6CC"/>
        </w:rPr>
      </w:pPr>
    </w:p>
    <w:p w:rsidR="003E374C" w:rsidRDefault="003E374C" w:rsidP="00EA742F">
      <w:pPr>
        <w:jc w:val="both"/>
        <w:rPr>
          <w:rFonts w:ascii="AcadNusx" w:hAnsi="AcadNusx"/>
          <w:sz w:val="24"/>
          <w:szCs w:val="24"/>
        </w:rPr>
      </w:pPr>
    </w:p>
    <w:p w:rsidR="003E374C" w:rsidRPr="003E374C" w:rsidRDefault="003E374C" w:rsidP="003E374C">
      <w:pPr>
        <w:spacing w:after="0" w:line="240" w:lineRule="auto"/>
        <w:ind w:right="525"/>
        <w:textAlignment w:val="baseline"/>
        <w:outlineLvl w:val="0"/>
        <w:rPr>
          <w:rFonts w:ascii="Impact" w:eastAsia="Times New Roman" w:hAnsi="Impact" w:cs="Times New Roman"/>
          <w:caps/>
          <w:color w:val="000000"/>
          <w:spacing w:val="15"/>
          <w:kern w:val="36"/>
          <w:sz w:val="29"/>
          <w:szCs w:val="29"/>
        </w:rPr>
      </w:pPr>
      <w:r w:rsidRPr="003E374C">
        <w:rPr>
          <w:rFonts w:ascii="Impact" w:eastAsia="Times New Roman" w:hAnsi="Impact" w:cs="Times New Roman"/>
          <w:caps/>
          <w:color w:val="000000"/>
          <w:spacing w:val="15"/>
          <w:kern w:val="36"/>
          <w:sz w:val="29"/>
          <w:szCs w:val="29"/>
        </w:rPr>
        <w:br/>
      </w:r>
      <w:r w:rsidRPr="003E374C">
        <w:rPr>
          <w:rFonts w:ascii="Sylfaen" w:eastAsia="Times New Roman" w:hAnsi="Sylfaen" w:cs="Sylfaen"/>
          <w:caps/>
          <w:color w:val="000000"/>
          <w:spacing w:val="15"/>
          <w:kern w:val="36"/>
          <w:sz w:val="29"/>
          <w:szCs w:val="29"/>
        </w:rPr>
        <w:t>მღვდლების</w:t>
      </w:r>
      <w:r w:rsidRPr="003E374C">
        <w:rPr>
          <w:rFonts w:ascii="Impact" w:eastAsia="Times New Roman" w:hAnsi="Impact" w:cs="Impact"/>
          <w:caps/>
          <w:color w:val="000000"/>
          <w:spacing w:val="15"/>
          <w:kern w:val="36"/>
          <w:sz w:val="29"/>
          <w:szCs w:val="29"/>
        </w:rPr>
        <w:t xml:space="preserve"> </w:t>
      </w:r>
      <w:r w:rsidRPr="003E374C">
        <w:rPr>
          <w:rFonts w:ascii="Sylfaen" w:eastAsia="Times New Roman" w:hAnsi="Sylfaen" w:cs="Sylfaen"/>
          <w:caps/>
          <w:color w:val="000000"/>
          <w:spacing w:val="15"/>
          <w:kern w:val="36"/>
          <w:sz w:val="29"/>
          <w:szCs w:val="29"/>
        </w:rPr>
        <w:t>ვინაობა</w:t>
      </w:r>
      <w:r w:rsidRPr="003E374C">
        <w:rPr>
          <w:rFonts w:ascii="Impact" w:eastAsia="Times New Roman" w:hAnsi="Impact" w:cs="Impact"/>
          <w:caps/>
          <w:color w:val="000000"/>
          <w:spacing w:val="15"/>
          <w:kern w:val="36"/>
          <w:sz w:val="29"/>
          <w:szCs w:val="29"/>
        </w:rPr>
        <w:t xml:space="preserve"> – </w:t>
      </w:r>
      <w:r w:rsidRPr="003E374C">
        <w:rPr>
          <w:rFonts w:ascii="Sylfaen" w:eastAsia="Times New Roman" w:hAnsi="Sylfaen" w:cs="Sylfaen"/>
          <w:caps/>
          <w:color w:val="000000"/>
          <w:spacing w:val="15"/>
          <w:kern w:val="36"/>
          <w:sz w:val="29"/>
          <w:szCs w:val="29"/>
        </w:rPr>
        <w:t>ვაჟა</w:t>
      </w:r>
      <w:r w:rsidRPr="003E374C">
        <w:rPr>
          <w:rFonts w:ascii="Impact" w:eastAsia="Times New Roman" w:hAnsi="Impact" w:cs="Impact"/>
          <w:caps/>
          <w:color w:val="000000"/>
          <w:spacing w:val="15"/>
          <w:kern w:val="36"/>
          <w:sz w:val="29"/>
          <w:szCs w:val="29"/>
        </w:rPr>
        <w:t xml:space="preserve"> </w:t>
      </w:r>
      <w:r w:rsidRPr="003E374C">
        <w:rPr>
          <w:rFonts w:ascii="Sylfaen" w:eastAsia="Times New Roman" w:hAnsi="Sylfaen" w:cs="Sylfaen"/>
          <w:caps/>
          <w:color w:val="000000"/>
          <w:spacing w:val="15"/>
          <w:kern w:val="36"/>
          <w:sz w:val="29"/>
          <w:szCs w:val="29"/>
        </w:rPr>
        <w:t>ფშაველას</w:t>
      </w:r>
      <w:r w:rsidRPr="003E374C">
        <w:rPr>
          <w:rFonts w:ascii="Impact" w:eastAsia="Times New Roman" w:hAnsi="Impact" w:cs="Impact"/>
          <w:caps/>
          <w:color w:val="000000"/>
          <w:spacing w:val="15"/>
          <w:kern w:val="36"/>
          <w:sz w:val="29"/>
          <w:szCs w:val="29"/>
        </w:rPr>
        <w:t xml:space="preserve"> </w:t>
      </w:r>
      <w:r w:rsidRPr="003E374C">
        <w:rPr>
          <w:rFonts w:ascii="Sylfaen" w:eastAsia="Times New Roman" w:hAnsi="Sylfaen" w:cs="Sylfaen"/>
          <w:caps/>
          <w:color w:val="000000"/>
          <w:spacing w:val="15"/>
          <w:kern w:val="36"/>
          <w:sz w:val="29"/>
          <w:szCs w:val="29"/>
        </w:rPr>
        <w:t>წერილი</w:t>
      </w:r>
      <w:r w:rsidRPr="003E374C">
        <w:rPr>
          <w:rFonts w:ascii="Impact" w:eastAsia="Times New Roman" w:hAnsi="Impact" w:cs="Impact"/>
          <w:caps/>
          <w:color w:val="000000"/>
          <w:spacing w:val="15"/>
          <w:kern w:val="36"/>
          <w:sz w:val="29"/>
          <w:szCs w:val="29"/>
        </w:rPr>
        <w:t xml:space="preserve"> </w:t>
      </w:r>
      <w:r w:rsidRPr="003E374C">
        <w:rPr>
          <w:rFonts w:ascii="Sylfaen" w:eastAsia="Times New Roman" w:hAnsi="Sylfaen" w:cs="Sylfaen"/>
          <w:caps/>
          <w:color w:val="000000"/>
          <w:spacing w:val="15"/>
          <w:kern w:val="36"/>
          <w:sz w:val="29"/>
          <w:szCs w:val="29"/>
        </w:rPr>
        <w:t>სულიერ</w:t>
      </w:r>
      <w:r w:rsidRPr="003E374C">
        <w:rPr>
          <w:rFonts w:ascii="Impact" w:eastAsia="Times New Roman" w:hAnsi="Impact" w:cs="Impact"/>
          <w:caps/>
          <w:color w:val="000000"/>
          <w:spacing w:val="15"/>
          <w:kern w:val="36"/>
          <w:sz w:val="29"/>
          <w:szCs w:val="29"/>
        </w:rPr>
        <w:t xml:space="preserve"> </w:t>
      </w:r>
      <w:r w:rsidRPr="003E374C">
        <w:rPr>
          <w:rFonts w:ascii="Sylfaen" w:eastAsia="Times New Roman" w:hAnsi="Sylfaen" w:cs="Sylfaen"/>
          <w:caps/>
          <w:color w:val="000000"/>
          <w:spacing w:val="15"/>
          <w:kern w:val="36"/>
          <w:sz w:val="29"/>
          <w:szCs w:val="29"/>
        </w:rPr>
        <w:t>მამებს</w:t>
      </w:r>
    </w:p>
    <w:p w:rsidR="003E374C" w:rsidRPr="003E374C" w:rsidRDefault="003E374C" w:rsidP="003E374C">
      <w:pPr>
        <w:shd w:val="clear" w:color="auto" w:fill="FFFFFF"/>
        <w:spacing w:after="0" w:line="240" w:lineRule="auto"/>
        <w:jc w:val="center"/>
        <w:textAlignment w:val="baseline"/>
        <w:rPr>
          <w:rFonts w:ascii="Arial" w:eastAsia="Times New Roman" w:hAnsi="Arial" w:cs="Arial"/>
          <w:color w:val="2E2E2E"/>
          <w:sz w:val="23"/>
          <w:szCs w:val="23"/>
        </w:rPr>
      </w:pPr>
    </w:p>
    <w:p w:rsidR="003E374C" w:rsidRPr="003E374C" w:rsidRDefault="003E374C" w:rsidP="003E374C">
      <w:pPr>
        <w:shd w:val="clear" w:color="auto" w:fill="FFFFFF"/>
        <w:spacing w:after="0" w:line="240" w:lineRule="auto"/>
        <w:textAlignment w:val="baseline"/>
        <w:rPr>
          <w:rFonts w:ascii="inherit" w:eastAsia="Times New Roman" w:hAnsi="inherit" w:cs="Arial"/>
          <w:color w:val="2E2E2E"/>
          <w:sz w:val="24"/>
          <w:szCs w:val="24"/>
        </w:rPr>
      </w:pPr>
      <w:r w:rsidRPr="003E374C">
        <w:rPr>
          <w:rFonts w:ascii="Sylfaen" w:eastAsia="Times New Roman" w:hAnsi="Sylfaen" w:cs="Sylfaen"/>
          <w:color w:val="2E2E2E"/>
          <w:sz w:val="24"/>
          <w:szCs w:val="24"/>
          <w:bdr w:val="none" w:sz="0" w:space="0" w:color="auto" w:frame="1"/>
        </w:rPr>
        <w:t>გაიძროთ</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ანაფორები</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შეიკრიჭოთ</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თმები</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და</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გამოეწყოთ</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პინჯაკებში</w:t>
      </w:r>
      <w:r w:rsidRPr="003E374C">
        <w:rPr>
          <w:rFonts w:ascii="Times New Roman" w:eastAsia="Times New Roman" w:hAnsi="Times New Roman" w:cs="Times New Roman"/>
          <w:color w:val="2E2E2E"/>
          <w:sz w:val="24"/>
          <w:szCs w:val="24"/>
          <w:bdr w:val="none" w:sz="0" w:space="0" w:color="auto" w:frame="1"/>
        </w:rPr>
        <w:t>“, „</w:t>
      </w:r>
      <w:r w:rsidRPr="003E374C">
        <w:rPr>
          <w:rFonts w:ascii="Sylfaen" w:eastAsia="Times New Roman" w:hAnsi="Sylfaen" w:cs="Sylfaen"/>
          <w:color w:val="2E2E2E"/>
          <w:sz w:val="24"/>
          <w:szCs w:val="24"/>
          <w:bdr w:val="none" w:sz="0" w:space="0" w:color="auto" w:frame="1"/>
        </w:rPr>
        <w:t>შტაცკურად</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მაშინ</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სულ</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სხვა</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მნიშვნელობას</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მივცემთ</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თქვენს</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რევოლუციონერობას</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დღეს</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კი</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თუმცა</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ყველაფერს</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კარგს</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უკეთესს</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სასარგებლოს</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ბრძანებთ</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მაგრამ</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ბოლოს</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ჩვენთვის</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სამავნებლო</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იქნება</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თქვენს</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წოდებას</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პროგრესიული</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აზრების</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ქადაგებით</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მკვიდრად</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ბოძებს</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უდგამთ</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და</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მომავალ</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ცხოვრებას</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ეგ</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არ</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შეჰფერის</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არც</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შეჰშვენის</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ახალმა</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ცხოვრებამ</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სრულიად</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სხვა</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გზა</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და</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დანიშნულება</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უნდა</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მისცეს</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თქვენს</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წოდებას</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მშობლიური</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მამობრივი</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მზრუნველობა</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უნდა</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ჩამოგყაროსთ</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თქვენ</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აღზრდის</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საქმეში</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სკოლებში</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ადგილი</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აღარ</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გექნებათ</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რათა</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უკუღმა</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არ</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მომართოთ</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თქვენი</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ყოვლად</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შემძლებელი</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ენა</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მომავალი</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ცხოვრება</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თქვენ</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პროგრესიულ</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ელემენტად</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ვერ</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ჩაგთვლისთ</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დიაღ</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ვერ</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ჩაგთვლისთ</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ვიდრე</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სამღვთო</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წერილის</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მცნებათა</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თავისებურად</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გამოყენებაზე</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ხელს</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არ</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აიღებთ</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და</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არ</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მოიშლით</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მეჭურჭლის</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ხელობას</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რომელიც</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ქოთანს</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საითაც</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ჰნებავს</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ყურს</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იქით</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მოაბამს</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ვსტყუი</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მაშ</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რატომ</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აქამდის</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ვიდრე</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ბიუროკრატიის</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ბაგეზე</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იყავით</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დაბმულები</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და</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იმის</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დალაბანდზე</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სთამაშობდით</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არა</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ჰქადაგებდით</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მაგას</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რასაც</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დღეს</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ამბობთ</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თუ</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დროთა</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ვითარებას</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დააბრალებთ</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ცენზურას</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და</w:t>
      </w:r>
      <w:r w:rsidRPr="003E374C">
        <w:rPr>
          <w:rFonts w:ascii="Times New Roman" w:eastAsia="Times New Roman" w:hAnsi="Times New Roman" w:cs="Times New Roman"/>
          <w:color w:val="2E2E2E"/>
          <w:sz w:val="24"/>
          <w:szCs w:val="24"/>
          <w:bdr w:val="none" w:sz="0" w:space="0" w:color="auto" w:frame="1"/>
        </w:rPr>
        <w:t xml:space="preserve"> </w:t>
      </w:r>
      <w:r w:rsidRPr="003E374C">
        <w:rPr>
          <w:rFonts w:ascii="Sylfaen" w:eastAsia="Times New Roman" w:hAnsi="Sylfaen" w:cs="Sylfaen"/>
          <w:color w:val="2E2E2E"/>
          <w:sz w:val="24"/>
          <w:szCs w:val="24"/>
          <w:bdr w:val="none" w:sz="0" w:space="0" w:color="auto" w:frame="1"/>
        </w:rPr>
        <w:t>სხვა</w:t>
      </w:r>
      <w:r w:rsidRPr="003E374C">
        <w:rPr>
          <w:rFonts w:ascii="Times New Roman" w:eastAsia="Times New Roman" w:hAnsi="Times New Roman" w:cs="Times New Roman"/>
          <w:color w:val="2E2E2E"/>
          <w:sz w:val="24"/>
          <w:szCs w:val="24"/>
          <w:bdr w:val="none" w:sz="0" w:space="0" w:color="auto" w:frame="1"/>
        </w:rPr>
        <w:t>?</w:t>
      </w:r>
    </w:p>
    <w:p w:rsidR="003E374C" w:rsidRPr="003E374C" w:rsidRDefault="003E374C" w:rsidP="003E374C">
      <w:pPr>
        <w:shd w:val="clear" w:color="auto" w:fill="FFFFFF"/>
        <w:spacing w:after="0" w:line="240" w:lineRule="auto"/>
        <w:textAlignment w:val="baseline"/>
        <w:rPr>
          <w:rFonts w:ascii="inherit" w:eastAsia="Times New Roman" w:hAnsi="inherit" w:cs="Arial"/>
          <w:color w:val="2E2E2E"/>
          <w:sz w:val="24"/>
          <w:szCs w:val="24"/>
        </w:rPr>
      </w:pPr>
      <w:r w:rsidRPr="003E374C">
        <w:rPr>
          <w:rFonts w:ascii="Sylfaen" w:eastAsia="Times New Roman" w:hAnsi="Sylfaen" w:cs="Sylfaen"/>
          <w:color w:val="2E2E2E"/>
          <w:sz w:val="24"/>
          <w:szCs w:val="24"/>
        </w:rPr>
        <w:t>მღვდლებო</w:t>
      </w:r>
      <w:r w:rsidRPr="003E374C">
        <w:rPr>
          <w:rFonts w:ascii="Times New Roman" w:eastAsia="Times New Roman" w:hAnsi="Times New Roman" w:cs="Times New Roman"/>
          <w:color w:val="2E2E2E"/>
          <w:sz w:val="24"/>
          <w:szCs w:val="24"/>
        </w:rPr>
        <w:t>–</w:t>
      </w:r>
      <w:r w:rsidRPr="003E374C">
        <w:rPr>
          <w:rFonts w:ascii="Sylfaen" w:eastAsia="Times New Roman" w:hAnsi="Sylfaen" w:cs="Sylfaen"/>
          <w:color w:val="2E2E2E"/>
          <w:sz w:val="24"/>
          <w:szCs w:val="24"/>
        </w:rPr>
        <w:t>სოციალისტებო</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ჩემში</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თქვენის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მოღვაწეობის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წყალობით</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აღძრული</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გრძნობა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ეს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არის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იქნება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თქვენც</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გეწყინოთ</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თქვენს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წოდების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გარეშე</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ბევრს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სხვასაც</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მე</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პირადად</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მწყინს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როცა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ჰმვღდლობთ</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ანაფორები</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გაცვიათ</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და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ჰრევოლუციონერობთ</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გაიხადეთ</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ან</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ანაფორები</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და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სთქვით</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სამოქალაქო</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აზრები</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როგორც</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მოქალაქეთა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ან</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არა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და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გეცვასთ</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ანაფორა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და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სთქვით</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შეუბღალავად</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განურყვნელად</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ის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რაც</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გიანდერძათ</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თქვენმა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მამათმთავარმა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იესო</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ნაზარეველმა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არც</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არაფერი</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იმით</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დაშავდება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თქვენი</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გავლენა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ხალხზე</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გეუბნებით</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გამოცხადებით</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აშკარად</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საბოლოოდ</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მავნებელი</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გამოდგება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არ</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არი</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მოსაწონი</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თქვენი</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გავლენა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ვინაიდან</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იგი</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სასარგებლო</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ნაყოფს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არ</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გამოიღებს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და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მხოლოდ</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lastRenderedPageBreak/>
        <w:t>მონებს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აღუზრდის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ქვეყანას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და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არა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ნამდვილ</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მამულიშვილებს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და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მოქალაქეებს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საწყინო</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იყო</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თუმცა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ბევრ</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სოციალისტ</w:t>
      </w:r>
      <w:r w:rsidRPr="003E374C">
        <w:rPr>
          <w:rFonts w:ascii="Times New Roman" w:eastAsia="Times New Roman" w:hAnsi="Times New Roman" w:cs="Times New Roman"/>
          <w:color w:val="2E2E2E"/>
          <w:sz w:val="24"/>
          <w:szCs w:val="24"/>
        </w:rPr>
        <w:t>–</w:t>
      </w:r>
      <w:r w:rsidRPr="003E374C">
        <w:rPr>
          <w:rFonts w:ascii="Sylfaen" w:eastAsia="Times New Roman" w:hAnsi="Sylfaen" w:cs="Sylfaen"/>
          <w:color w:val="2E2E2E"/>
          <w:sz w:val="24"/>
          <w:szCs w:val="24"/>
        </w:rPr>
        <w:t>რევოლუციონერს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არ</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სწყინდა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არამედ</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ესახელებოდა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კიდევაცმ</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მამა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გაპონი</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რომ</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მუშებს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გაუძღვა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წინ</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შარშან</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იანვარს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სასახლისაკე</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ამით</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გაპონმა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რუსეთის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სოციალისტებს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რამდენიმე</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ჩანახი</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ლაფი</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დაასხცა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თავზე</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თუმცა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უკანასკნელებმა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ვერც</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კი</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იგრძნეს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კიდევ</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კარგი</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რომ</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გაპონიც</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ყალბი</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სოციალისტი</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გამოდგა</w:t>
      </w:r>
      <w:r w:rsidRPr="003E374C">
        <w:rPr>
          <w:rFonts w:ascii="Times New Roman" w:eastAsia="Times New Roman" w:hAnsi="Times New Roman" w:cs="Times New Roman"/>
          <w:color w:val="2E2E2E"/>
          <w:sz w:val="24"/>
          <w:szCs w:val="24"/>
        </w:rPr>
        <w:t>.</w:t>
      </w:r>
    </w:p>
    <w:p w:rsidR="003E374C" w:rsidRPr="003E374C" w:rsidRDefault="003E374C" w:rsidP="003E374C">
      <w:pPr>
        <w:shd w:val="clear" w:color="auto" w:fill="FFFFFF"/>
        <w:spacing w:after="0" w:line="240" w:lineRule="auto"/>
        <w:textAlignment w:val="baseline"/>
        <w:rPr>
          <w:rFonts w:ascii="inherit" w:eastAsia="Times New Roman" w:hAnsi="inherit" w:cs="Arial"/>
          <w:color w:val="2E2E2E"/>
          <w:sz w:val="24"/>
          <w:szCs w:val="24"/>
        </w:rPr>
      </w:pPr>
      <w:r w:rsidRPr="003E374C">
        <w:rPr>
          <w:rFonts w:ascii="Sylfaen" w:eastAsia="Times New Roman" w:hAnsi="Sylfaen" w:cs="Sylfaen"/>
          <w:color w:val="2E2E2E"/>
          <w:sz w:val="24"/>
          <w:szCs w:val="24"/>
        </w:rPr>
        <w:t>დღეს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კი</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თქვენი</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მოღვაწეობა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ნაყოფიერია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და</w:t>
      </w:r>
      <w:r w:rsidRPr="003E374C">
        <w:rPr>
          <w:rFonts w:ascii="inherit" w:eastAsia="Times New Roman" w:hAnsi="inherit" w:cs="Arial"/>
          <w:color w:val="2E2E2E"/>
          <w:sz w:val="24"/>
          <w:szCs w:val="24"/>
        </w:rPr>
        <w:t xml:space="preserve"> </w:t>
      </w:r>
      <w:r w:rsidRPr="003E374C">
        <w:rPr>
          <w:rFonts w:ascii="Sylfaen" w:eastAsia="Times New Roman" w:hAnsi="Sylfaen" w:cs="Sylfaen"/>
          <w:color w:val="2E2E2E"/>
          <w:sz w:val="24"/>
          <w:szCs w:val="24"/>
        </w:rPr>
        <w:t>უფრო</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ნაყოფიერი</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იქნება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თუ</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იქადაგებთ</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მაგ</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მოწინავე</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აზრებს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როგორც</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მოქალაქენი</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და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არა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როგორც</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მღვდლები</w:t>
      </w:r>
      <w:r w:rsidRPr="003E374C">
        <w:rPr>
          <w:rFonts w:ascii="Times New Roman" w:eastAsia="Times New Roman" w:hAnsi="Times New Roman" w:cs="Times New Roman"/>
          <w:color w:val="2E2E2E"/>
          <w:sz w:val="24"/>
          <w:szCs w:val="24"/>
        </w:rPr>
        <w:t>.</w:t>
      </w:r>
    </w:p>
    <w:p w:rsidR="003E374C" w:rsidRPr="003E374C" w:rsidRDefault="003E374C" w:rsidP="003E374C">
      <w:pPr>
        <w:shd w:val="clear" w:color="auto" w:fill="FFFFFF"/>
        <w:spacing w:after="0" w:line="240" w:lineRule="auto"/>
        <w:textAlignment w:val="baseline"/>
        <w:rPr>
          <w:rFonts w:ascii="inherit" w:eastAsia="Times New Roman" w:hAnsi="inherit" w:cs="Arial"/>
          <w:color w:val="2E2E2E"/>
          <w:sz w:val="24"/>
          <w:szCs w:val="24"/>
        </w:rPr>
      </w:pPr>
      <w:r w:rsidRPr="003E374C">
        <w:rPr>
          <w:rFonts w:ascii="Sylfaen" w:eastAsia="Times New Roman" w:hAnsi="Sylfaen" w:cs="Sylfaen"/>
          <w:color w:val="2E2E2E"/>
          <w:sz w:val="24"/>
          <w:szCs w:val="24"/>
        </w:rPr>
        <w:t>იქნება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სთქვათ</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მღვდლობა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ანაფორები</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რას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გვიშველისო</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მაგრამ</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ხომ</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ყოველი</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პრისტავი</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ამბობს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და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გვეფიცება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როცა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ეტყვი</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გაიხადე</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მუნდირიო</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გამოდი</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სამსახურიდან</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და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ხალხს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შეუერთდიო</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დიაღ</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ფიცითა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სქდება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ნამდვილი</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ქვეყნის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ერთგული</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ვარ</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მუნდირში</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ხალხს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უფრო</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ბევრში</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რაშიმე</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გამოვადგებიო</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საქმით</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კი</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გამოდის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რომ</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ამჯურა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ხალხს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ვნების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მეტი</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ქვეყნისთვის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არაფერი</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მოაქვს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რადგან</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ვის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პურსაცა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სჭამენ</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იმის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ხმალს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იქნევენ</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ძაღლი</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საცა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სალაფავსა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სჭამს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იქა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ჰყეფს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ურიის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პური</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სჭამე</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და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ურიის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ხმალი</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მოიქნიეო</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ხომ</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მოგეხსენებათ</w:t>
      </w:r>
      <w:r w:rsidRPr="003E374C">
        <w:rPr>
          <w:rFonts w:ascii="Times New Roman" w:eastAsia="Times New Roman" w:hAnsi="Times New Roman" w:cs="Times New Roman"/>
          <w:color w:val="2E2E2E"/>
          <w:sz w:val="24"/>
          <w:szCs w:val="24"/>
        </w:rPr>
        <w:t>?.</w:t>
      </w:r>
    </w:p>
    <w:p w:rsidR="003E374C" w:rsidRPr="003E374C" w:rsidRDefault="003E374C" w:rsidP="003E374C">
      <w:pPr>
        <w:shd w:val="clear" w:color="auto" w:fill="FFFFFF"/>
        <w:spacing w:after="0" w:line="240" w:lineRule="auto"/>
        <w:textAlignment w:val="baseline"/>
        <w:rPr>
          <w:rFonts w:ascii="inherit" w:eastAsia="Times New Roman" w:hAnsi="inherit" w:cs="Arial"/>
          <w:color w:val="2E2E2E"/>
          <w:sz w:val="24"/>
          <w:szCs w:val="24"/>
        </w:rPr>
      </w:pPr>
      <w:r w:rsidRPr="003E374C">
        <w:rPr>
          <w:rFonts w:ascii="Sylfaen" w:eastAsia="Times New Roman" w:hAnsi="Sylfaen" w:cs="Sylfaen"/>
          <w:color w:val="2E2E2E"/>
          <w:sz w:val="24"/>
          <w:szCs w:val="24"/>
        </w:rPr>
        <w:t>ეს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ერთიჯურა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მღვდლების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ვინაობა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ვიცით</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ხოლო</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არიან</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სხვა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მღვდლები</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რომელნიც</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არ</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ვიცი</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რომელ</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პარტიას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ეკუთნიან</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მე</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ვამბობ</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ხევსურეთის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მღვდლებზე</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ამას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წინათ</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ქრისტ</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აღმად</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საზოგადოებამ</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ააშენა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საცა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არა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მგონია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ხევსურეთში</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საყდრები</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და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დანიშნა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მღვდლები</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საკმაო</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ჯამაგირებიც</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გაუჩინა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თითო</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მათგანი</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იღებს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წელიწადში</w:t>
      </w:r>
      <w:r w:rsidRPr="003E374C">
        <w:rPr>
          <w:rFonts w:ascii="Times New Roman" w:eastAsia="Times New Roman" w:hAnsi="Times New Roman" w:cs="Times New Roman"/>
          <w:color w:val="2E2E2E"/>
          <w:sz w:val="24"/>
          <w:szCs w:val="24"/>
        </w:rPr>
        <w:t xml:space="preserve"> (600 </w:t>
      </w:r>
      <w:r w:rsidRPr="003E374C">
        <w:rPr>
          <w:rFonts w:ascii="Sylfaen" w:eastAsia="Times New Roman" w:hAnsi="Sylfaen" w:cs="Sylfaen"/>
          <w:color w:val="2E2E2E"/>
          <w:sz w:val="24"/>
          <w:szCs w:val="24"/>
        </w:rPr>
        <w:t>მ</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და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ერთხელ</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თუ</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დაენახვება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წლის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განმავლობაში</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თავის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მრევლს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დანარჩენი</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დრო</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თავ</w:t>
      </w:r>
      <w:r w:rsidRPr="003E374C">
        <w:rPr>
          <w:rFonts w:ascii="Times New Roman" w:eastAsia="Times New Roman" w:hAnsi="Times New Roman" w:cs="Times New Roman"/>
          <w:color w:val="2E2E2E"/>
          <w:sz w:val="24"/>
          <w:szCs w:val="24"/>
        </w:rPr>
        <w:t>–</w:t>
      </w:r>
      <w:r w:rsidRPr="003E374C">
        <w:rPr>
          <w:rFonts w:ascii="Sylfaen" w:eastAsia="Times New Roman" w:hAnsi="Sylfaen" w:cs="Sylfaen"/>
          <w:color w:val="2E2E2E"/>
          <w:sz w:val="24"/>
          <w:szCs w:val="24"/>
        </w:rPr>
        <w:t>თავიანთ</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სახლებში</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სხედან</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ნუ</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დაივიწყებთ</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რომ</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ეს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მღვდლები</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სულ</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ბარელები</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არიან</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გარდა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ახიელისა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და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იღებენ</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პენსიებს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აი</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ესეც</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ნიმუში</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ბიუროკრატიის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კეთილგონიერებისა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სად</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არიან</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ეს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მამანი</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რას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ფიქრობენ</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ნუ</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თუ</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არაფერს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მოვალეობას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არა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ჰგრძნობენ</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წინაშე</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ერისა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თუ</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სამღთო</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წესების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ასრულებას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არავინ</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სთხოვს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მაინც</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ამით</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მართლულობენ</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მუდამ</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მღვდლები</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თავსა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საპოლიტიკო</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მოღვაწეობა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ხომ</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ფართოა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მთაში</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პროვოკაცია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იკიდებს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ფეხს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და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ბიუროკრატია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აბამს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თავის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აბლაბუდას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ამ</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შემთხვევაში</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მაინც</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თვალს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აუხელენ</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ხალხს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და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გააფრთხილებენ</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თქვენვე</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ბრძანეთ</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რომელ</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პარტიას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უნდა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ეკუთნოდენ</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ეს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მღვდლები</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ვგონებ</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ჩემთან</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ერთად</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თქვენც</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იტყვით</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რომ</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სულიერი</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მამები</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არიან</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მიიღე</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ჯამაგირის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პარტიისა</w:t>
      </w:r>
      <w:r w:rsidRPr="003E374C">
        <w:rPr>
          <w:rFonts w:ascii="Times New Roman" w:eastAsia="Times New Roman" w:hAnsi="Times New Roman" w:cs="Times New Roman"/>
          <w:color w:val="2E2E2E"/>
          <w:sz w:val="24"/>
          <w:szCs w:val="24"/>
        </w:rPr>
        <w:t>…</w:t>
      </w:r>
    </w:p>
    <w:p w:rsidR="003E374C" w:rsidRPr="003E374C" w:rsidRDefault="003E374C" w:rsidP="003E374C">
      <w:pPr>
        <w:shd w:val="clear" w:color="auto" w:fill="FFFFFF"/>
        <w:spacing w:after="0" w:line="240" w:lineRule="auto"/>
        <w:textAlignment w:val="baseline"/>
        <w:rPr>
          <w:rFonts w:ascii="inherit" w:eastAsia="Times New Roman" w:hAnsi="inherit" w:cs="Arial"/>
          <w:color w:val="2E2E2E"/>
          <w:sz w:val="24"/>
          <w:szCs w:val="24"/>
        </w:rPr>
      </w:pPr>
      <w:r w:rsidRPr="003E374C">
        <w:rPr>
          <w:rFonts w:ascii="Sylfaen" w:eastAsia="Times New Roman" w:hAnsi="Sylfaen" w:cs="Sylfaen"/>
          <w:color w:val="2E2E2E"/>
          <w:sz w:val="24"/>
          <w:szCs w:val="24"/>
        </w:rPr>
        <w:t>მღვდლების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ვინაობა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ფასობს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გენერლების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ვინაობასთან</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მოგეხსენებათ</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რომ</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რამდენიმე</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პირმა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თავადაზნაურთაგანმა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დეპეშა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გაგზავნა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სათათბიროში</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და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მოულოცა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კეთილგონიერი</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მოქმედება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და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უსურვა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მოღვაწეობა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კვალად</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ქვეყნის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საკეთილდღეოდ</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და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კერძოდ</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საქართველოსთვის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და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სხვა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ეს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სწყენიათ</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გენერლებს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გენერლებს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და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მხოლოდ</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გენერლებს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იხ</w:t>
      </w:r>
      <w:r w:rsidRPr="003E374C">
        <w:rPr>
          <w:rFonts w:ascii="Times New Roman" w:eastAsia="Times New Roman" w:hAnsi="Times New Roman" w:cs="Times New Roman"/>
          <w:color w:val="2E2E2E"/>
          <w:sz w:val="24"/>
          <w:szCs w:val="24"/>
        </w:rPr>
        <w:t>. „</w:t>
      </w:r>
      <w:r w:rsidRPr="003E374C">
        <w:rPr>
          <w:rFonts w:ascii="Sylfaen" w:eastAsia="Times New Roman" w:hAnsi="Sylfaen" w:cs="Sylfaen"/>
          <w:color w:val="2E2E2E"/>
          <w:sz w:val="24"/>
          <w:szCs w:val="24"/>
        </w:rPr>
        <w:t>შრომა</w:t>
      </w:r>
      <w:r w:rsidRPr="003E374C">
        <w:rPr>
          <w:rFonts w:ascii="Times New Roman" w:eastAsia="Times New Roman" w:hAnsi="Times New Roman" w:cs="Times New Roman"/>
          <w:color w:val="2E2E2E"/>
          <w:sz w:val="24"/>
          <w:szCs w:val="24"/>
        </w:rPr>
        <w:t xml:space="preserve">“ N 59) </w:t>
      </w:r>
      <w:r w:rsidRPr="003E374C">
        <w:rPr>
          <w:rFonts w:ascii="Sylfaen" w:eastAsia="Times New Roman" w:hAnsi="Sylfaen" w:cs="Sylfaen"/>
          <w:color w:val="2E2E2E"/>
          <w:sz w:val="24"/>
          <w:szCs w:val="24"/>
        </w:rPr>
        <w:t>და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გამოუცხადეს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პროტესტი</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დეპეშის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გამგზავნელთ</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და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აკუთნეს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დეპეშას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ანტიდვორიანსკოე</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სოდერჟანიე</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გულნადებისა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თავის</w:t>
      </w:r>
      <w:r w:rsidRPr="003E374C">
        <w:rPr>
          <w:rFonts w:ascii="inherit" w:eastAsia="Times New Roman" w:hAnsi="inherit" w:cs="Arial"/>
          <w:color w:val="2E2E2E"/>
          <w:sz w:val="24"/>
          <w:szCs w:val="24"/>
        </w:rPr>
        <w:t xml:space="preserve"> </w:t>
      </w:r>
      <w:r w:rsidRPr="003E374C">
        <w:rPr>
          <w:rFonts w:ascii="Sylfaen" w:eastAsia="Times New Roman" w:hAnsi="Sylfaen" w:cs="Sylfaen"/>
          <w:color w:val="2E2E2E"/>
          <w:sz w:val="24"/>
          <w:szCs w:val="24"/>
        </w:rPr>
        <w:t>ვინაობის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გამომჟღავნებაც</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სწორედ</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ასეთი</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უნდა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ანკი</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რის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გენერლები</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არიან</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თუ</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ასე</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არ</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მოიქცენ</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რიღას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ვოენის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კაცები</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იქნებიან</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რომ</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ამ</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დროს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შეუშინდენ</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და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ან</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გარემოებას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აკი</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არც</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შაეშინდათ</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და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სთქვეს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ჩვენა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ვართ</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და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ესა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ვართ</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აბა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ვინ</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რა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ყურებზე</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ხახვს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დაგვათლისო</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მოდი</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და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ნუ</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იტყვი</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ურიის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პური</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ჭამე</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და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ურიის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ხმალი</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მოიქნიეო</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მოდი</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და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ნუ</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აღახომ</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ბაგეთა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და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არ</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დაიძახებ</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რაც</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ძალი</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და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ღონე</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გაქვს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აი</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მალადეც</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გენერლებო</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ორბელიანებო</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ჭავჭავაძეებო</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ერისთავებო</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და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სხვანო</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მარილნო</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ამა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ქვეყნისანო</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საქართველოს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დამამშვნებელნო</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რა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უჭირს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ამ</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ქვეყანას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რომელსაც</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თქვენისთანა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lastRenderedPageBreak/>
        <w:t>გენერლები</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და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გავლენილი</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პირები</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ჰყავს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ვინ</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გაუბედავს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დაჩაგროს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იგი</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შეუგინოს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ეროვნება</w:t>
      </w:r>
      <w:r w:rsidRPr="003E374C">
        <w:rPr>
          <w:rFonts w:ascii="Times New Roman" w:eastAsia="Times New Roman" w:hAnsi="Times New Roman" w:cs="Times New Roman"/>
          <w:color w:val="2E2E2E"/>
          <w:sz w:val="24"/>
          <w:szCs w:val="24"/>
        </w:rPr>
        <w:t xml:space="preserve">, – </w:t>
      </w:r>
      <w:r w:rsidRPr="003E374C">
        <w:rPr>
          <w:rFonts w:ascii="Sylfaen" w:eastAsia="Times New Roman" w:hAnsi="Sylfaen" w:cs="Sylfaen"/>
          <w:color w:val="2E2E2E"/>
          <w:sz w:val="24"/>
          <w:szCs w:val="24"/>
        </w:rPr>
        <w:t>გაანაცარმტვეროს</w:t>
      </w:r>
      <w:r w:rsidRPr="003E374C">
        <w:rPr>
          <w:rFonts w:ascii="Times New Roman" w:eastAsia="Times New Roman" w:hAnsi="Times New Roman" w:cs="Times New Roman"/>
          <w:color w:val="2E2E2E"/>
          <w:sz w:val="24"/>
          <w:szCs w:val="24"/>
        </w:rPr>
        <w:t>…</w:t>
      </w:r>
    </w:p>
    <w:p w:rsidR="003E374C" w:rsidRPr="003E374C" w:rsidRDefault="003E374C" w:rsidP="003E374C">
      <w:pPr>
        <w:shd w:val="clear" w:color="auto" w:fill="FFFFFF"/>
        <w:spacing w:after="0" w:line="240" w:lineRule="auto"/>
        <w:textAlignment w:val="baseline"/>
        <w:rPr>
          <w:rFonts w:ascii="inherit" w:eastAsia="Times New Roman" w:hAnsi="inherit" w:cs="Arial"/>
          <w:color w:val="2E2E2E"/>
          <w:sz w:val="24"/>
          <w:szCs w:val="24"/>
        </w:rPr>
      </w:pPr>
      <w:r w:rsidRPr="003E374C">
        <w:rPr>
          <w:rFonts w:ascii="Sylfaen" w:eastAsia="Times New Roman" w:hAnsi="Sylfaen" w:cs="Sylfaen"/>
          <w:color w:val="2E2E2E"/>
          <w:sz w:val="24"/>
          <w:szCs w:val="24"/>
        </w:rPr>
        <w:t>უეჭველია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რომ</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საქართველოს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ისტორია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არ</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დაივიწყებს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თქვენს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ღვაწლს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როგორც</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მსოფლიო</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ისტორიამ</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არ</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დაივიწყა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ღვაწლი</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გეროსტრატისა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რომელმაც</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დაწვა</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მშვენიერი</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დიანის</w:t>
      </w:r>
      <w:r w:rsidRPr="003E374C">
        <w:rPr>
          <w:rFonts w:ascii="Times New Roman" w:eastAsia="Times New Roman" w:hAnsi="Times New Roman" w:cs="Times New Roman"/>
          <w:color w:val="2E2E2E"/>
          <w:sz w:val="24"/>
          <w:szCs w:val="24"/>
        </w:rPr>
        <w:t xml:space="preserve"> </w:t>
      </w:r>
      <w:r w:rsidRPr="003E374C">
        <w:rPr>
          <w:rFonts w:ascii="Sylfaen" w:eastAsia="Times New Roman" w:hAnsi="Sylfaen" w:cs="Sylfaen"/>
          <w:color w:val="2E2E2E"/>
          <w:sz w:val="24"/>
          <w:szCs w:val="24"/>
        </w:rPr>
        <w:t>ტაძარი</w:t>
      </w:r>
      <w:r w:rsidRPr="003E374C">
        <w:rPr>
          <w:rFonts w:ascii="Times New Roman" w:eastAsia="Times New Roman" w:hAnsi="Times New Roman" w:cs="Times New Roman"/>
          <w:color w:val="2E2E2E"/>
          <w:sz w:val="24"/>
          <w:szCs w:val="24"/>
        </w:rPr>
        <w:t>.</w:t>
      </w:r>
    </w:p>
    <w:p w:rsidR="003E374C" w:rsidRPr="003E374C" w:rsidRDefault="003E374C" w:rsidP="003E374C">
      <w:pPr>
        <w:shd w:val="clear" w:color="auto" w:fill="FFFFFF"/>
        <w:spacing w:line="240" w:lineRule="auto"/>
        <w:textAlignment w:val="baseline"/>
        <w:rPr>
          <w:rFonts w:ascii="inherit" w:eastAsia="Times New Roman" w:hAnsi="inherit" w:cs="Arial"/>
          <w:color w:val="2E2E2E"/>
          <w:sz w:val="24"/>
          <w:szCs w:val="24"/>
        </w:rPr>
      </w:pPr>
      <w:r w:rsidRPr="003E374C">
        <w:rPr>
          <w:rFonts w:ascii="inherit" w:eastAsia="Times New Roman" w:hAnsi="inherit" w:cs="Arial"/>
          <w:color w:val="2E2E2E"/>
          <w:sz w:val="24"/>
          <w:szCs w:val="24"/>
        </w:rPr>
        <w:t xml:space="preserve">1906 </w:t>
      </w:r>
      <w:r w:rsidRPr="003E374C">
        <w:rPr>
          <w:rFonts w:ascii="Sylfaen" w:eastAsia="Times New Roman" w:hAnsi="Sylfaen" w:cs="Sylfaen"/>
          <w:color w:val="2E2E2E"/>
          <w:sz w:val="24"/>
          <w:szCs w:val="24"/>
        </w:rPr>
        <w:t>წ</w:t>
      </w:r>
      <w:r w:rsidRPr="003E374C">
        <w:rPr>
          <w:rFonts w:ascii="inherit" w:eastAsia="Times New Roman" w:hAnsi="inherit" w:cs="Arial"/>
          <w:color w:val="2E2E2E"/>
          <w:sz w:val="24"/>
          <w:szCs w:val="24"/>
        </w:rPr>
        <w:t>.</w:t>
      </w:r>
    </w:p>
    <w:p w:rsidR="003E374C" w:rsidRPr="00EA742F" w:rsidRDefault="003E374C" w:rsidP="00EA742F">
      <w:pPr>
        <w:jc w:val="both"/>
        <w:rPr>
          <w:rFonts w:ascii="AcadNusx" w:hAnsi="AcadNusx"/>
          <w:sz w:val="24"/>
          <w:szCs w:val="24"/>
        </w:rPr>
      </w:pPr>
    </w:p>
    <w:sectPr w:rsidR="003E374C" w:rsidRPr="00EA742F" w:rsidSect="00EA742F">
      <w:pgSz w:w="12240" w:h="15840"/>
      <w:pgMar w:top="993" w:right="1041" w:bottom="113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A742F"/>
    <w:rsid w:val="003E374C"/>
    <w:rsid w:val="00BA01CB"/>
    <w:rsid w:val="00BB53F5"/>
    <w:rsid w:val="00EA74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3F5"/>
  </w:style>
  <w:style w:type="paragraph" w:styleId="Heading1">
    <w:name w:val="heading 1"/>
    <w:basedOn w:val="Normal"/>
    <w:link w:val="Heading1Char"/>
    <w:uiPriority w:val="9"/>
    <w:qFormat/>
    <w:rsid w:val="00EA74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742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A74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A742F"/>
  </w:style>
  <w:style w:type="character" w:styleId="Strong">
    <w:name w:val="Strong"/>
    <w:basedOn w:val="DefaultParagraphFont"/>
    <w:uiPriority w:val="22"/>
    <w:qFormat/>
    <w:rsid w:val="003E374C"/>
    <w:rPr>
      <w:b/>
      <w:bCs/>
    </w:rPr>
  </w:style>
  <w:style w:type="character" w:customStyle="1" w:styleId="mynewlinebuton">
    <w:name w:val="mynewline_buton"/>
    <w:basedOn w:val="DefaultParagraphFont"/>
    <w:rsid w:val="003E374C"/>
  </w:style>
  <w:style w:type="character" w:styleId="Hyperlink">
    <w:name w:val="Hyperlink"/>
    <w:basedOn w:val="DefaultParagraphFont"/>
    <w:uiPriority w:val="99"/>
    <w:semiHidden/>
    <w:unhideWhenUsed/>
    <w:rsid w:val="003E374C"/>
    <w:rPr>
      <w:color w:val="0000FF"/>
      <w:u w:val="single"/>
    </w:rPr>
  </w:style>
  <w:style w:type="character" w:customStyle="1" w:styleId="posted-by">
    <w:name w:val="posted-by"/>
    <w:basedOn w:val="DefaultParagraphFont"/>
    <w:rsid w:val="003E374C"/>
  </w:style>
  <w:style w:type="character" w:customStyle="1" w:styleId="reviewer">
    <w:name w:val="reviewer"/>
    <w:basedOn w:val="DefaultParagraphFont"/>
    <w:rsid w:val="003E374C"/>
  </w:style>
  <w:style w:type="character" w:customStyle="1" w:styleId="dtreviewed">
    <w:name w:val="dtreviewed"/>
    <w:basedOn w:val="DefaultParagraphFont"/>
    <w:rsid w:val="003E374C"/>
  </w:style>
  <w:style w:type="character" w:customStyle="1" w:styleId="cats">
    <w:name w:val="cats"/>
    <w:basedOn w:val="DefaultParagraphFont"/>
    <w:rsid w:val="003E374C"/>
  </w:style>
  <w:style w:type="paragraph" w:styleId="BalloonText">
    <w:name w:val="Balloon Text"/>
    <w:basedOn w:val="Normal"/>
    <w:link w:val="BalloonTextChar"/>
    <w:uiPriority w:val="99"/>
    <w:semiHidden/>
    <w:unhideWhenUsed/>
    <w:rsid w:val="003E3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7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1428037">
      <w:bodyDiv w:val="1"/>
      <w:marLeft w:val="0"/>
      <w:marRight w:val="0"/>
      <w:marTop w:val="0"/>
      <w:marBottom w:val="0"/>
      <w:divBdr>
        <w:top w:val="none" w:sz="0" w:space="0" w:color="auto"/>
        <w:left w:val="none" w:sz="0" w:space="0" w:color="auto"/>
        <w:bottom w:val="none" w:sz="0" w:space="0" w:color="auto"/>
        <w:right w:val="none" w:sz="0" w:space="0" w:color="auto"/>
      </w:divBdr>
    </w:div>
    <w:div w:id="1951469286">
      <w:bodyDiv w:val="1"/>
      <w:marLeft w:val="0"/>
      <w:marRight w:val="0"/>
      <w:marTop w:val="0"/>
      <w:marBottom w:val="0"/>
      <w:divBdr>
        <w:top w:val="none" w:sz="0" w:space="0" w:color="auto"/>
        <w:left w:val="none" w:sz="0" w:space="0" w:color="auto"/>
        <w:bottom w:val="none" w:sz="0" w:space="0" w:color="auto"/>
        <w:right w:val="none" w:sz="0" w:space="0" w:color="auto"/>
      </w:divBdr>
    </w:div>
    <w:div w:id="2076513150">
      <w:bodyDiv w:val="1"/>
      <w:marLeft w:val="0"/>
      <w:marRight w:val="0"/>
      <w:marTop w:val="0"/>
      <w:marBottom w:val="0"/>
      <w:divBdr>
        <w:top w:val="none" w:sz="0" w:space="0" w:color="auto"/>
        <w:left w:val="none" w:sz="0" w:space="0" w:color="auto"/>
        <w:bottom w:val="none" w:sz="0" w:space="0" w:color="auto"/>
        <w:right w:val="none" w:sz="0" w:space="0" w:color="auto"/>
      </w:divBdr>
      <w:divsChild>
        <w:div w:id="1351419353">
          <w:marLeft w:val="0"/>
          <w:marRight w:val="0"/>
          <w:marTop w:val="0"/>
          <w:marBottom w:val="420"/>
          <w:divBdr>
            <w:top w:val="single" w:sz="6" w:space="8" w:color="E6E6E6"/>
            <w:left w:val="none" w:sz="0" w:space="0" w:color="auto"/>
            <w:bottom w:val="single" w:sz="6" w:space="8" w:color="E6E6E6"/>
            <w:right w:val="none" w:sz="0" w:space="0" w:color="auto"/>
          </w:divBdr>
        </w:div>
        <w:div w:id="1660501286">
          <w:marLeft w:val="0"/>
          <w:marRight w:val="0"/>
          <w:marTop w:val="0"/>
          <w:marBottom w:val="525"/>
          <w:divBdr>
            <w:top w:val="none" w:sz="0" w:space="0" w:color="auto"/>
            <w:left w:val="none" w:sz="0" w:space="0" w:color="auto"/>
            <w:bottom w:val="none" w:sz="0" w:space="0" w:color="auto"/>
            <w:right w:val="none" w:sz="0" w:space="0" w:color="auto"/>
          </w:divBdr>
          <w:divsChild>
            <w:div w:id="1553073211">
              <w:marLeft w:val="0"/>
              <w:marRight w:val="0"/>
              <w:marTop w:val="0"/>
              <w:marBottom w:val="411"/>
              <w:divBdr>
                <w:top w:val="none" w:sz="0" w:space="0" w:color="auto"/>
                <w:left w:val="none" w:sz="0" w:space="0" w:color="auto"/>
                <w:bottom w:val="none" w:sz="0" w:space="0" w:color="auto"/>
                <w:right w:val="none" w:sz="0" w:space="0" w:color="auto"/>
              </w:divBdr>
              <w:divsChild>
                <w:div w:id="1837844862">
                  <w:marLeft w:val="0"/>
                  <w:marRight w:val="0"/>
                  <w:marTop w:val="0"/>
                  <w:marBottom w:val="0"/>
                  <w:divBdr>
                    <w:top w:val="none" w:sz="0" w:space="0" w:color="auto"/>
                    <w:left w:val="none" w:sz="0" w:space="0" w:color="auto"/>
                    <w:bottom w:val="none" w:sz="0" w:space="0" w:color="auto"/>
                    <w:right w:val="none" w:sz="0" w:space="0" w:color="auto"/>
                  </w:divBdr>
                </w:div>
                <w:div w:id="2124570834">
                  <w:marLeft w:val="0"/>
                  <w:marRight w:val="0"/>
                  <w:marTop w:val="0"/>
                  <w:marBottom w:val="0"/>
                  <w:divBdr>
                    <w:top w:val="none" w:sz="0" w:space="0" w:color="auto"/>
                    <w:left w:val="none" w:sz="0" w:space="0" w:color="auto"/>
                    <w:bottom w:val="none" w:sz="0" w:space="0" w:color="auto"/>
                    <w:right w:val="none" w:sz="0" w:space="0" w:color="auto"/>
                  </w:divBdr>
                </w:div>
                <w:div w:id="2057464538">
                  <w:marLeft w:val="0"/>
                  <w:marRight w:val="0"/>
                  <w:marTop w:val="0"/>
                  <w:marBottom w:val="0"/>
                  <w:divBdr>
                    <w:top w:val="none" w:sz="0" w:space="0" w:color="auto"/>
                    <w:left w:val="none" w:sz="0" w:space="0" w:color="auto"/>
                    <w:bottom w:val="none" w:sz="0" w:space="0" w:color="auto"/>
                    <w:right w:val="none" w:sz="0" w:space="0" w:color="auto"/>
                  </w:divBdr>
                </w:div>
                <w:div w:id="1345547888">
                  <w:marLeft w:val="0"/>
                  <w:marRight w:val="0"/>
                  <w:marTop w:val="0"/>
                  <w:marBottom w:val="0"/>
                  <w:divBdr>
                    <w:top w:val="none" w:sz="0" w:space="0" w:color="auto"/>
                    <w:left w:val="none" w:sz="0" w:space="0" w:color="auto"/>
                    <w:bottom w:val="none" w:sz="0" w:space="0" w:color="auto"/>
                    <w:right w:val="none" w:sz="0" w:space="0" w:color="auto"/>
                  </w:divBdr>
                </w:div>
                <w:div w:id="1568765321">
                  <w:marLeft w:val="0"/>
                  <w:marRight w:val="0"/>
                  <w:marTop w:val="0"/>
                  <w:marBottom w:val="0"/>
                  <w:divBdr>
                    <w:top w:val="none" w:sz="0" w:space="0" w:color="auto"/>
                    <w:left w:val="none" w:sz="0" w:space="0" w:color="auto"/>
                    <w:bottom w:val="none" w:sz="0" w:space="0" w:color="auto"/>
                    <w:right w:val="none" w:sz="0" w:space="0" w:color="auto"/>
                  </w:divBdr>
                </w:div>
                <w:div w:id="698507026">
                  <w:marLeft w:val="0"/>
                  <w:marRight w:val="0"/>
                  <w:marTop w:val="0"/>
                  <w:marBottom w:val="0"/>
                  <w:divBdr>
                    <w:top w:val="none" w:sz="0" w:space="0" w:color="auto"/>
                    <w:left w:val="none" w:sz="0" w:space="0" w:color="auto"/>
                    <w:bottom w:val="none" w:sz="0" w:space="0" w:color="auto"/>
                    <w:right w:val="none" w:sz="0" w:space="0" w:color="auto"/>
                  </w:divBdr>
                </w:div>
                <w:div w:id="1268460424">
                  <w:marLeft w:val="0"/>
                  <w:marRight w:val="0"/>
                  <w:marTop w:val="0"/>
                  <w:marBottom w:val="0"/>
                  <w:divBdr>
                    <w:top w:val="none" w:sz="0" w:space="0" w:color="auto"/>
                    <w:left w:val="none" w:sz="0" w:space="0" w:color="auto"/>
                    <w:bottom w:val="none" w:sz="0" w:space="0" w:color="auto"/>
                    <w:right w:val="none" w:sz="0" w:space="0" w:color="auto"/>
                  </w:divBdr>
                </w:div>
                <w:div w:id="50267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3559</Words>
  <Characters>20291</Characters>
  <Application>Microsoft Office Word</Application>
  <DocSecurity>0</DocSecurity>
  <Lines>169</Lines>
  <Paragraphs>47</Paragraphs>
  <ScaleCrop>false</ScaleCrop>
  <Company/>
  <LinksUpToDate>false</LinksUpToDate>
  <CharactersWithSpaces>23803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dc:creator>
  <cp:keywords/>
  <dc:description/>
  <cp:lastModifiedBy>user</cp:lastModifiedBy>
  <cp:revision>4</cp:revision>
  <cp:lastPrinted>2014-10-01T01:18:00Z</cp:lastPrinted>
  <dcterms:created xsi:type="dcterms:W3CDTF">2014-10-01T01:17:00Z</dcterms:created>
  <dcterms:modified xsi:type="dcterms:W3CDTF">2018-11-19T22:20:00Z</dcterms:modified>
</cp:coreProperties>
</file>